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15" w:rsidRDefault="00B95B15"/>
    <w:p w:rsidR="00B95B15" w:rsidRDefault="00282D80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>
        <w:rPr>
          <w:rFonts w:ascii="黑体" w:eastAsia="黑体" w:hAnsi="黑体" w:hint="eastAsia"/>
          <w:b/>
          <w:sz w:val="44"/>
          <w:szCs w:val="44"/>
        </w:rPr>
        <w:t>北京</w:t>
      </w:r>
      <w:r>
        <w:rPr>
          <w:rFonts w:ascii="黑体" w:eastAsia="黑体" w:hAnsi="黑体"/>
          <w:b/>
          <w:sz w:val="44"/>
          <w:szCs w:val="44"/>
        </w:rPr>
        <w:t>龙双</w:t>
      </w:r>
      <w:r>
        <w:rPr>
          <w:rFonts w:ascii="黑体" w:eastAsia="黑体" w:hAnsi="黑体" w:hint="eastAsia"/>
          <w:b/>
          <w:sz w:val="44"/>
          <w:szCs w:val="44"/>
        </w:rPr>
        <w:t>利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>达</w:t>
      </w:r>
      <w:r>
        <w:rPr>
          <w:rFonts w:ascii="黑体" w:eastAsia="黑体" w:hAnsi="黑体"/>
          <w:b/>
          <w:sz w:val="44"/>
          <w:szCs w:val="44"/>
        </w:rPr>
        <w:t>知识产权代理有限公司</w:t>
      </w:r>
    </w:p>
    <w:p w:rsidR="00B95B15" w:rsidRPr="00E127B1" w:rsidRDefault="00282D80" w:rsidP="00E127B1">
      <w:pPr>
        <w:ind w:firstLineChars="400" w:firstLine="1280"/>
        <w:rPr>
          <w:rFonts w:ascii="黑体" w:eastAsia="黑体" w:hAnsi="黑体"/>
          <w:i/>
          <w:sz w:val="32"/>
          <w:szCs w:val="32"/>
        </w:rPr>
      </w:pPr>
      <w:r>
        <w:rPr>
          <w:rFonts w:ascii="黑体" w:eastAsia="黑体" w:hAnsi="黑体" w:hint="eastAsia"/>
          <w:i/>
          <w:sz w:val="32"/>
          <w:szCs w:val="32"/>
        </w:rPr>
        <w:t>专注</w:t>
      </w:r>
      <w:r>
        <w:rPr>
          <w:rFonts w:ascii="黑体" w:eastAsia="黑体" w:hAnsi="黑体"/>
          <w:i/>
          <w:sz w:val="32"/>
          <w:szCs w:val="32"/>
        </w:rPr>
        <w:t>核心高值专利</w:t>
      </w:r>
      <w:r>
        <w:rPr>
          <w:rFonts w:ascii="黑体" w:eastAsia="黑体" w:hAnsi="黑体" w:hint="eastAsia"/>
          <w:i/>
          <w:sz w:val="32"/>
          <w:szCs w:val="32"/>
        </w:rPr>
        <w:t xml:space="preserve">  服务全球</w:t>
      </w:r>
      <w:r>
        <w:rPr>
          <w:rFonts w:ascii="黑体" w:eastAsia="黑体" w:hAnsi="黑体"/>
          <w:i/>
          <w:sz w:val="32"/>
          <w:szCs w:val="32"/>
        </w:rPr>
        <w:t>顶尖客户</w:t>
      </w:r>
    </w:p>
    <w:p w:rsidR="00B95B15" w:rsidRDefault="00B95B15">
      <w:pPr>
        <w:rPr>
          <w:rFonts w:ascii="黑体" w:eastAsia="黑体" w:hAnsi="黑体"/>
          <w:sz w:val="24"/>
          <w:szCs w:val="24"/>
        </w:rPr>
      </w:pPr>
    </w:p>
    <w:p w:rsidR="00B95B15" w:rsidRPr="00AD5F2C" w:rsidRDefault="00282D80">
      <w:pPr>
        <w:spacing w:line="300" w:lineRule="auto"/>
        <w:rPr>
          <w:szCs w:val="21"/>
        </w:rPr>
      </w:pPr>
      <w:r w:rsidRPr="00AD5F2C">
        <w:rPr>
          <w:rFonts w:hint="eastAsia"/>
          <w:szCs w:val="21"/>
        </w:rPr>
        <w:t>我们</w:t>
      </w:r>
      <w:r w:rsidRPr="00AD5F2C">
        <w:rPr>
          <w:szCs w:val="21"/>
        </w:rPr>
        <w:t>正</w:t>
      </w:r>
      <w:r w:rsidRPr="00AD5F2C">
        <w:rPr>
          <w:rFonts w:hint="eastAsia"/>
          <w:szCs w:val="21"/>
        </w:rPr>
        <w:t>在</w:t>
      </w:r>
      <w:r w:rsidRPr="00AD5F2C">
        <w:rPr>
          <w:szCs w:val="21"/>
        </w:rPr>
        <w:t>寻找这样的你</w:t>
      </w:r>
      <w:r w:rsidRPr="00AD5F2C">
        <w:rPr>
          <w:rFonts w:hint="eastAsia"/>
          <w:szCs w:val="21"/>
        </w:rPr>
        <w:t>：</w:t>
      </w:r>
      <w:r w:rsidRPr="00AD5F2C">
        <w:rPr>
          <w:szCs w:val="21"/>
        </w:rPr>
        <w:t>喜</w:t>
      </w:r>
      <w:r w:rsidRPr="00AD5F2C">
        <w:rPr>
          <w:rFonts w:hint="eastAsia"/>
          <w:szCs w:val="21"/>
        </w:rPr>
        <w:t>“</w:t>
      </w:r>
      <w:r w:rsidRPr="00AD5F2C">
        <w:rPr>
          <w:szCs w:val="21"/>
        </w:rPr>
        <w:t>新</w:t>
      </w:r>
      <w:r w:rsidRPr="00AD5F2C">
        <w:rPr>
          <w:rFonts w:hint="eastAsia"/>
          <w:szCs w:val="21"/>
        </w:rPr>
        <w:t>”</w:t>
      </w:r>
      <w:proofErr w:type="gramStart"/>
      <w:r w:rsidRPr="00AD5F2C">
        <w:rPr>
          <w:szCs w:val="21"/>
        </w:rPr>
        <w:t>厌</w:t>
      </w:r>
      <w:proofErr w:type="gramEnd"/>
      <w:r w:rsidRPr="00AD5F2C">
        <w:rPr>
          <w:rFonts w:hint="eastAsia"/>
          <w:szCs w:val="21"/>
        </w:rPr>
        <w:t>“</w:t>
      </w:r>
      <w:r w:rsidRPr="00AD5F2C">
        <w:rPr>
          <w:szCs w:val="21"/>
        </w:rPr>
        <w:t>旧</w:t>
      </w:r>
      <w:r w:rsidRPr="00AD5F2C">
        <w:rPr>
          <w:rFonts w:hint="eastAsia"/>
          <w:szCs w:val="21"/>
        </w:rPr>
        <w:t>”</w:t>
      </w:r>
      <w:r w:rsidRPr="00AD5F2C">
        <w:rPr>
          <w:szCs w:val="21"/>
        </w:rPr>
        <w:t>渴望紧跟科技潮流！渴望</w:t>
      </w:r>
      <w:r w:rsidRPr="00AD5F2C">
        <w:rPr>
          <w:rFonts w:hint="eastAsia"/>
          <w:szCs w:val="21"/>
        </w:rPr>
        <w:t>尽早与</w:t>
      </w:r>
      <w:r w:rsidRPr="00AD5F2C">
        <w:rPr>
          <w:szCs w:val="21"/>
        </w:rPr>
        <w:t>技术大</w:t>
      </w:r>
      <w:proofErr w:type="gramStart"/>
      <w:r w:rsidRPr="00AD5F2C">
        <w:rPr>
          <w:szCs w:val="21"/>
        </w:rPr>
        <w:t>咖</w:t>
      </w:r>
      <w:proofErr w:type="gramEnd"/>
      <w:r w:rsidRPr="00AD5F2C">
        <w:rPr>
          <w:szCs w:val="21"/>
        </w:rPr>
        <w:t>平等对话！</w:t>
      </w:r>
      <w:r w:rsidRPr="00AD5F2C">
        <w:rPr>
          <w:rFonts w:hint="eastAsia"/>
          <w:szCs w:val="21"/>
        </w:rPr>
        <w:t>渴望</w:t>
      </w:r>
      <w:r w:rsidRPr="00AD5F2C">
        <w:rPr>
          <w:szCs w:val="21"/>
        </w:rPr>
        <w:t>专业之外更广阔的未知世界</w:t>
      </w:r>
      <w:r w:rsidRPr="00AD5F2C">
        <w:rPr>
          <w:rFonts w:hint="eastAsia"/>
          <w:szCs w:val="21"/>
        </w:rPr>
        <w:t>！</w:t>
      </w:r>
      <w:r w:rsidRPr="00AD5F2C">
        <w:rPr>
          <w:szCs w:val="21"/>
        </w:rPr>
        <w:t>渴望成为</w:t>
      </w:r>
      <w:r w:rsidRPr="00AD5F2C">
        <w:rPr>
          <w:rFonts w:hint="eastAsia"/>
          <w:szCs w:val="21"/>
        </w:rPr>
        <w:t>年少有为</w:t>
      </w:r>
      <w:r w:rsidRPr="00AD5F2C">
        <w:rPr>
          <w:szCs w:val="21"/>
        </w:rPr>
        <w:t>的幕后英雄</w:t>
      </w:r>
      <w:r w:rsidR="00AA4017">
        <w:rPr>
          <w:rFonts w:hint="eastAsia"/>
          <w:szCs w:val="21"/>
        </w:rPr>
        <w:t>，为</w:t>
      </w:r>
      <w:r w:rsidR="00AA4017">
        <w:rPr>
          <w:szCs w:val="21"/>
        </w:rPr>
        <w:t>创新科技保驾护航</w:t>
      </w:r>
      <w:r w:rsidRPr="00AD5F2C">
        <w:rPr>
          <w:szCs w:val="21"/>
        </w:rPr>
        <w:t>！</w:t>
      </w:r>
      <w:r w:rsidRPr="00AD5F2C">
        <w:rPr>
          <w:rFonts w:hint="eastAsia"/>
          <w:szCs w:val="21"/>
        </w:rPr>
        <w:t>渴望</w:t>
      </w:r>
      <w:r w:rsidRPr="00AD5F2C">
        <w:rPr>
          <w:szCs w:val="21"/>
        </w:rPr>
        <w:t>实现更高的人生价值！</w:t>
      </w:r>
      <w:r w:rsidR="00AA4017">
        <w:rPr>
          <w:rFonts w:hint="eastAsia"/>
          <w:szCs w:val="21"/>
        </w:rPr>
        <w:t>渴望</w:t>
      </w:r>
      <w:r w:rsidR="00AA4017">
        <w:rPr>
          <w:szCs w:val="21"/>
        </w:rPr>
        <w:t>无边界的发展空间！</w:t>
      </w:r>
      <w:r w:rsidRPr="00AD5F2C">
        <w:rPr>
          <w:rFonts w:hint="eastAsia"/>
          <w:szCs w:val="21"/>
        </w:rPr>
        <w:t>你可以拥有除纯技术岗</w:t>
      </w:r>
      <w:r w:rsidRPr="00AD5F2C">
        <w:rPr>
          <w:szCs w:val="21"/>
        </w:rPr>
        <w:t>之外更多的选择，</w:t>
      </w:r>
      <w:r w:rsidRPr="00AD5F2C">
        <w:rPr>
          <w:rFonts w:hint="eastAsia"/>
          <w:szCs w:val="21"/>
        </w:rPr>
        <w:t>这里是</w:t>
      </w:r>
      <w:r w:rsidRPr="00AD5F2C">
        <w:rPr>
          <w:szCs w:val="21"/>
        </w:rPr>
        <w:t>龙双，欢迎你在这里启航</w:t>
      </w:r>
      <w:r w:rsidRPr="00AD5F2C">
        <w:rPr>
          <w:rFonts w:hint="eastAsia"/>
          <w:szCs w:val="21"/>
        </w:rPr>
        <w:t>！定义</w:t>
      </w:r>
      <w:r w:rsidRPr="00AD5F2C">
        <w:rPr>
          <w:szCs w:val="21"/>
        </w:rPr>
        <w:t>与众不同</w:t>
      </w:r>
      <w:r w:rsidRPr="00AD5F2C">
        <w:rPr>
          <w:rFonts w:hint="eastAsia"/>
          <w:szCs w:val="21"/>
        </w:rPr>
        <w:t>的</w:t>
      </w:r>
      <w:r w:rsidRPr="00AD5F2C">
        <w:rPr>
          <w:szCs w:val="21"/>
        </w:rPr>
        <w:t>未来</w:t>
      </w:r>
      <w:r w:rsidR="00E127B1" w:rsidRPr="00AD5F2C">
        <w:rPr>
          <w:rFonts w:hint="eastAsia"/>
          <w:szCs w:val="21"/>
        </w:rPr>
        <w:t>！</w:t>
      </w:r>
    </w:p>
    <w:p w:rsidR="00B95B15" w:rsidRDefault="00B95B15">
      <w:pPr>
        <w:ind w:firstLineChars="400" w:firstLine="960"/>
        <w:rPr>
          <w:rFonts w:ascii="黑体" w:eastAsia="黑体" w:hAnsi="黑体"/>
          <w:sz w:val="24"/>
          <w:szCs w:val="24"/>
        </w:rPr>
      </w:pPr>
    </w:p>
    <w:p w:rsidR="00B95B15" w:rsidRDefault="00282D80">
      <w:pPr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sym w:font="Wingdings 2" w:char="F0BF"/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FFFF" w:themeColor="background1"/>
          <w:sz w:val="24"/>
          <w:szCs w:val="24"/>
          <w:highlight w:val="red"/>
        </w:rPr>
        <w:t>关于我们</w:t>
      </w:r>
    </w:p>
    <w:p w:rsidR="00B95B15" w:rsidRDefault="00B95B15">
      <w:pPr>
        <w:rPr>
          <w:b/>
          <w:color w:val="FFFFFF" w:themeColor="background1"/>
          <w:sz w:val="24"/>
          <w:szCs w:val="24"/>
        </w:rPr>
      </w:pPr>
    </w:p>
    <w:p w:rsidR="00B95B15" w:rsidRPr="00AD5F2C" w:rsidRDefault="00282D80">
      <w:pPr>
        <w:pStyle w:val="a7"/>
        <w:numPr>
          <w:ilvl w:val="0"/>
          <w:numId w:val="1"/>
        </w:numPr>
        <w:spacing w:line="300" w:lineRule="auto"/>
        <w:ind w:left="658" w:firstLineChars="0"/>
        <w:rPr>
          <w:rFonts w:asciiTheme="minorEastAsia" w:hAnsiTheme="minorEastAsia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>中华全国专利代理人协会理事单位</w:t>
      </w:r>
    </w:p>
    <w:p w:rsidR="00B95B15" w:rsidRPr="00AD5F2C" w:rsidRDefault="00282D80">
      <w:pPr>
        <w:pStyle w:val="a7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AD5F2C">
        <w:rPr>
          <w:rFonts w:asciiTheme="minorEastAsia" w:hAnsiTheme="minorEastAsia" w:hint="eastAsia"/>
          <w:szCs w:val="21"/>
        </w:rPr>
        <w:t>北京市4A级专利代理机构</w:t>
      </w:r>
    </w:p>
    <w:p w:rsidR="00B95B15" w:rsidRPr="00AD5F2C" w:rsidRDefault="00282D80">
      <w:pPr>
        <w:pStyle w:val="a7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AD5F2C">
        <w:rPr>
          <w:rFonts w:asciiTheme="minorEastAsia" w:hAnsiTheme="minorEastAsia" w:hint="eastAsia"/>
          <w:szCs w:val="21"/>
        </w:rPr>
        <w:t>全国知识产权贯</w:t>
      </w:r>
      <w:proofErr w:type="gramStart"/>
      <w:r w:rsidRPr="00AD5F2C">
        <w:rPr>
          <w:rFonts w:asciiTheme="minorEastAsia" w:hAnsiTheme="minorEastAsia" w:hint="eastAsia"/>
          <w:szCs w:val="21"/>
        </w:rPr>
        <w:t>标咨询</w:t>
      </w:r>
      <w:proofErr w:type="gramEnd"/>
      <w:r w:rsidRPr="00AD5F2C">
        <w:rPr>
          <w:rFonts w:asciiTheme="minorEastAsia" w:hAnsiTheme="minorEastAsia" w:hint="eastAsia"/>
          <w:szCs w:val="21"/>
        </w:rPr>
        <w:t>服务联盟理事单位</w:t>
      </w:r>
    </w:p>
    <w:p w:rsidR="00B95B15" w:rsidRPr="00AD5F2C" w:rsidRDefault="00282D80">
      <w:pPr>
        <w:pStyle w:val="a7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>多起国内外瞩目专利大战的幕后英雄</w:t>
      </w:r>
    </w:p>
    <w:p w:rsidR="00B95B15" w:rsidRPr="00AD5F2C" w:rsidRDefault="00282D80">
      <w:pPr>
        <w:pStyle w:val="a7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>华为专利</w:t>
      </w:r>
      <w:r w:rsidRPr="00AD5F2C">
        <w:rPr>
          <w:rFonts w:asciiTheme="minorEastAsia" w:hAnsiTheme="minorEastAsia"/>
          <w:color w:val="000000"/>
          <w:szCs w:val="21"/>
        </w:rPr>
        <w:t>服务供应商</w:t>
      </w:r>
      <w:r w:rsidRPr="00AD5F2C">
        <w:rPr>
          <w:rFonts w:asciiTheme="minorEastAsia" w:hAnsiTheme="minorEastAsia" w:hint="eastAsia"/>
          <w:color w:val="000000"/>
          <w:szCs w:val="21"/>
        </w:rPr>
        <w:t>中</w:t>
      </w:r>
      <w:r w:rsidRPr="00AD5F2C">
        <w:rPr>
          <w:rFonts w:asciiTheme="minorEastAsia" w:hAnsiTheme="minorEastAsia"/>
          <w:color w:val="000000"/>
          <w:szCs w:val="21"/>
        </w:rPr>
        <w:t>迄今连续</w:t>
      </w:r>
      <w:r w:rsidRPr="00AD5F2C">
        <w:rPr>
          <w:rFonts w:asciiTheme="minorEastAsia" w:hAnsiTheme="minorEastAsia" w:hint="eastAsia"/>
          <w:color w:val="000000"/>
          <w:szCs w:val="21"/>
        </w:rPr>
        <w:t>十年</w:t>
      </w:r>
      <w:r w:rsidRPr="00AD5F2C">
        <w:rPr>
          <w:rFonts w:asciiTheme="minorEastAsia" w:hAnsiTheme="minorEastAsia"/>
          <w:color w:val="000000"/>
          <w:szCs w:val="21"/>
        </w:rPr>
        <w:t>排名第一的唯一</w:t>
      </w:r>
      <w:r w:rsidRPr="00AD5F2C">
        <w:rPr>
          <w:rFonts w:asciiTheme="minorEastAsia" w:hAnsiTheme="minorEastAsia" w:hint="eastAsia"/>
          <w:color w:val="000000"/>
          <w:szCs w:val="21"/>
        </w:rPr>
        <w:t>A</w:t>
      </w:r>
      <w:proofErr w:type="gramStart"/>
      <w:r w:rsidRPr="00AD5F2C">
        <w:rPr>
          <w:rFonts w:asciiTheme="minorEastAsia" w:hAnsiTheme="minorEastAsia" w:hint="eastAsia"/>
          <w:color w:val="000000"/>
          <w:szCs w:val="21"/>
        </w:rPr>
        <w:t>级</w:t>
      </w:r>
      <w:r w:rsidRPr="00AD5F2C">
        <w:rPr>
          <w:rFonts w:asciiTheme="minorEastAsia" w:hAnsiTheme="minorEastAsia"/>
          <w:color w:val="000000"/>
          <w:szCs w:val="21"/>
        </w:rPr>
        <w:t>专利</w:t>
      </w:r>
      <w:proofErr w:type="gramEnd"/>
      <w:r w:rsidRPr="00AD5F2C">
        <w:rPr>
          <w:rFonts w:asciiTheme="minorEastAsia" w:hAnsiTheme="minorEastAsia"/>
          <w:color w:val="000000"/>
          <w:szCs w:val="21"/>
        </w:rPr>
        <w:t>服务机构</w:t>
      </w:r>
    </w:p>
    <w:p w:rsidR="00B95B15" w:rsidRDefault="00282D80" w:rsidP="00AD5F2C">
      <w:pPr>
        <w:pStyle w:val="a7"/>
        <w:numPr>
          <w:ilvl w:val="0"/>
          <w:numId w:val="1"/>
        </w:numPr>
        <w:spacing w:line="300" w:lineRule="auto"/>
        <w:ind w:firstLineChars="0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>业务遍及欧美、日韩、东南亚等全球30多个国家及地区</w:t>
      </w:r>
    </w:p>
    <w:p w:rsidR="00AD5F2C" w:rsidRPr="00AD5F2C" w:rsidRDefault="00AD5F2C" w:rsidP="00AD5F2C">
      <w:pPr>
        <w:pStyle w:val="a7"/>
        <w:spacing w:line="300" w:lineRule="auto"/>
        <w:ind w:left="660" w:firstLineChars="0" w:firstLine="0"/>
        <w:rPr>
          <w:rFonts w:asciiTheme="minorEastAsia" w:hAnsiTheme="minorEastAsia"/>
          <w:color w:val="000000"/>
          <w:szCs w:val="21"/>
        </w:rPr>
      </w:pPr>
    </w:p>
    <w:p w:rsidR="00B95B15" w:rsidRDefault="00282D80">
      <w:pPr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sym w:font="Wingdings 2" w:char="F0BF"/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FFFF" w:themeColor="background1"/>
          <w:sz w:val="24"/>
          <w:szCs w:val="24"/>
          <w:highlight w:val="red"/>
        </w:rPr>
        <w:t>服务客户</w:t>
      </w:r>
    </w:p>
    <w:p w:rsidR="00B95B15" w:rsidRDefault="00B95B15">
      <w:pPr>
        <w:pStyle w:val="a7"/>
        <w:numPr>
          <w:ilvl w:val="0"/>
          <w:numId w:val="2"/>
        </w:numPr>
        <w:ind w:firstLineChars="0"/>
        <w:rPr>
          <w:b/>
          <w:color w:val="FFFFFF" w:themeColor="background1"/>
          <w:sz w:val="24"/>
          <w:szCs w:val="24"/>
        </w:rPr>
      </w:pPr>
    </w:p>
    <w:p w:rsidR="00B95B15" w:rsidRPr="00AD5F2C" w:rsidRDefault="00282D80">
      <w:pPr>
        <w:spacing w:line="300" w:lineRule="auto"/>
        <w:ind w:firstLineChars="150" w:firstLine="315"/>
        <w:rPr>
          <w:b/>
          <w:color w:val="FFFFFF" w:themeColor="background1"/>
          <w:szCs w:val="21"/>
        </w:rPr>
      </w:pPr>
      <w:r w:rsidRPr="00AD5F2C">
        <w:rPr>
          <w:rFonts w:hint="eastAsia"/>
          <w:szCs w:val="21"/>
        </w:rPr>
        <w:t>华为</w:t>
      </w:r>
      <w:r w:rsidRPr="00AD5F2C">
        <w:rPr>
          <w:szCs w:val="21"/>
        </w:rPr>
        <w:t>——</w:t>
      </w:r>
      <w:r w:rsidRPr="00AD5F2C">
        <w:rPr>
          <w:rFonts w:hint="eastAsia"/>
          <w:szCs w:val="21"/>
        </w:rPr>
        <w:t>全球</w:t>
      </w:r>
      <w:r w:rsidRPr="00AD5F2C">
        <w:rPr>
          <w:szCs w:val="21"/>
        </w:rPr>
        <w:t>领先的信息与通信技术解决方案供应商</w:t>
      </w:r>
    </w:p>
    <w:p w:rsidR="00B95B15" w:rsidRPr="00AD5F2C" w:rsidRDefault="00282D80">
      <w:pPr>
        <w:spacing w:line="300" w:lineRule="auto"/>
        <w:ind w:firstLineChars="150" w:firstLine="315"/>
        <w:rPr>
          <w:b/>
          <w:color w:val="FFFFFF" w:themeColor="background1"/>
          <w:szCs w:val="21"/>
        </w:rPr>
      </w:pPr>
      <w:proofErr w:type="gramStart"/>
      <w:r w:rsidRPr="00AD5F2C">
        <w:rPr>
          <w:rFonts w:hint="eastAsia"/>
          <w:szCs w:val="21"/>
        </w:rPr>
        <w:t>大疆</w:t>
      </w:r>
      <w:proofErr w:type="gramEnd"/>
      <w:r w:rsidRPr="00AD5F2C">
        <w:rPr>
          <w:szCs w:val="21"/>
        </w:rPr>
        <w:t>——</w:t>
      </w:r>
      <w:r w:rsidRPr="00AD5F2C">
        <w:rPr>
          <w:szCs w:val="21"/>
        </w:rPr>
        <w:t>全球领先的</w:t>
      </w:r>
      <w:r w:rsidRPr="00AD5F2C">
        <w:rPr>
          <w:rFonts w:hint="eastAsia"/>
          <w:szCs w:val="21"/>
        </w:rPr>
        <w:t>无人</w:t>
      </w:r>
      <w:r w:rsidRPr="00AD5F2C">
        <w:rPr>
          <w:szCs w:val="21"/>
        </w:rPr>
        <w:t>飞行器控制系统及无人机解决方案供应商</w:t>
      </w:r>
    </w:p>
    <w:p w:rsidR="00B95B15" w:rsidRPr="00AD5F2C" w:rsidRDefault="00282D80">
      <w:pPr>
        <w:spacing w:line="300" w:lineRule="auto"/>
        <w:ind w:firstLineChars="150" w:firstLine="315"/>
        <w:rPr>
          <w:b/>
          <w:color w:val="FFFFFF" w:themeColor="background1"/>
          <w:szCs w:val="21"/>
        </w:rPr>
      </w:pPr>
      <w:proofErr w:type="gramStart"/>
      <w:r w:rsidRPr="00AD5F2C">
        <w:rPr>
          <w:rFonts w:hint="eastAsia"/>
          <w:szCs w:val="21"/>
        </w:rPr>
        <w:t>汇顶</w:t>
      </w:r>
      <w:proofErr w:type="gramEnd"/>
      <w:r w:rsidRPr="00AD5F2C">
        <w:rPr>
          <w:szCs w:val="21"/>
        </w:rPr>
        <w:t>——</w:t>
      </w:r>
      <w:r w:rsidRPr="00AD5F2C">
        <w:rPr>
          <w:szCs w:val="21"/>
        </w:rPr>
        <w:t>全球人机交互及生物识别技术领导者</w:t>
      </w:r>
    </w:p>
    <w:p w:rsidR="00B95B15" w:rsidRPr="00AD5F2C" w:rsidRDefault="00282D80">
      <w:pPr>
        <w:spacing w:line="300" w:lineRule="auto"/>
        <w:ind w:firstLineChars="150" w:firstLine="315"/>
        <w:rPr>
          <w:szCs w:val="21"/>
        </w:rPr>
      </w:pPr>
      <w:r w:rsidRPr="00AD5F2C">
        <w:rPr>
          <w:rFonts w:hint="eastAsia"/>
          <w:szCs w:val="21"/>
        </w:rPr>
        <w:t>宁德</w:t>
      </w:r>
      <w:r w:rsidR="008664F8">
        <w:rPr>
          <w:rFonts w:hint="eastAsia"/>
          <w:szCs w:val="21"/>
        </w:rPr>
        <w:t>时代</w:t>
      </w:r>
      <w:r w:rsidRPr="00AD5F2C">
        <w:rPr>
          <w:szCs w:val="21"/>
        </w:rPr>
        <w:t>——</w:t>
      </w:r>
      <w:r w:rsidRPr="00AD5F2C">
        <w:rPr>
          <w:rFonts w:hint="eastAsia"/>
          <w:szCs w:val="21"/>
        </w:rPr>
        <w:t>国内率先进入国际</w:t>
      </w:r>
      <w:proofErr w:type="gramStart"/>
      <w:r w:rsidRPr="00AD5F2C">
        <w:rPr>
          <w:rFonts w:hint="eastAsia"/>
          <w:szCs w:val="21"/>
        </w:rPr>
        <w:t>顶尖车企供应</w:t>
      </w:r>
      <w:proofErr w:type="gramEnd"/>
      <w:r w:rsidRPr="00AD5F2C">
        <w:rPr>
          <w:rFonts w:hint="eastAsia"/>
          <w:szCs w:val="21"/>
        </w:rPr>
        <w:t>链的锂离子动力电池制造商</w:t>
      </w:r>
    </w:p>
    <w:p w:rsidR="00B95B15" w:rsidRPr="00AD5F2C" w:rsidRDefault="00282D80">
      <w:pPr>
        <w:spacing w:line="300" w:lineRule="auto"/>
        <w:ind w:firstLineChars="150" w:firstLine="315"/>
        <w:rPr>
          <w:b/>
          <w:color w:val="FFFFFF" w:themeColor="background1"/>
          <w:szCs w:val="21"/>
        </w:rPr>
      </w:pPr>
      <w:r w:rsidRPr="00AD5F2C">
        <w:rPr>
          <w:rFonts w:hint="eastAsia"/>
          <w:szCs w:val="21"/>
        </w:rPr>
        <w:t>……</w:t>
      </w:r>
    </w:p>
    <w:p w:rsidR="00B95B15" w:rsidRDefault="00282D80">
      <w:pPr>
        <w:pStyle w:val="a7"/>
        <w:numPr>
          <w:ilvl w:val="0"/>
          <w:numId w:val="3"/>
        </w:numPr>
        <w:ind w:firstLineChars="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  </w:t>
      </w:r>
    </w:p>
    <w:p w:rsidR="00B95B15" w:rsidRDefault="00282D80">
      <w:pPr>
        <w:spacing w:line="300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sym w:font="Wingdings 2" w:char="F0BF"/>
      </w:r>
      <w:r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FFFF" w:themeColor="background1"/>
          <w:sz w:val="24"/>
          <w:szCs w:val="24"/>
          <w:highlight w:val="red"/>
        </w:rPr>
        <w:t>招募需求</w:t>
      </w:r>
    </w:p>
    <w:p w:rsidR="00B95B15" w:rsidRDefault="00B95B15">
      <w:pPr>
        <w:spacing w:line="300" w:lineRule="auto"/>
        <w:jc w:val="left"/>
        <w:rPr>
          <w:rFonts w:ascii="楷体" w:eastAsia="楷体" w:hAnsi="楷体"/>
          <w:color w:val="FFFFFF" w:themeColor="background1"/>
          <w:sz w:val="24"/>
          <w:szCs w:val="24"/>
        </w:rPr>
      </w:pPr>
    </w:p>
    <w:p w:rsidR="00B95B15" w:rsidRPr="00AD5F2C" w:rsidRDefault="00282D80">
      <w:pPr>
        <w:spacing w:line="300" w:lineRule="auto"/>
        <w:ind w:firstLineChars="150" w:firstLine="316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b/>
          <w:bCs/>
          <w:color w:val="000000"/>
          <w:szCs w:val="21"/>
        </w:rPr>
        <w:t>招聘岗位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：专利工程师（专利代理师）</w:t>
      </w:r>
    </w:p>
    <w:p w:rsidR="00B95B15" w:rsidRPr="00AD5F2C" w:rsidRDefault="00282D80">
      <w:pPr>
        <w:spacing w:line="300" w:lineRule="auto"/>
        <w:ind w:firstLineChars="150" w:firstLine="316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b/>
          <w:bCs/>
          <w:color w:val="000000"/>
          <w:szCs w:val="21"/>
        </w:rPr>
        <w:t>工作地点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：南京、西安、北京</w:t>
      </w:r>
    </w:p>
    <w:p w:rsidR="00B95B15" w:rsidRPr="00AD5F2C" w:rsidRDefault="00282D80">
      <w:pPr>
        <w:spacing w:line="300" w:lineRule="auto"/>
        <w:ind w:firstLineChars="150" w:firstLine="316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/>
          <w:bCs/>
          <w:color w:val="000000"/>
          <w:szCs w:val="21"/>
        </w:rPr>
        <w:t>招聘数量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：6</w:t>
      </w:r>
      <w:r w:rsidRPr="00AD5F2C">
        <w:rPr>
          <w:rFonts w:asciiTheme="minorEastAsia" w:hAnsiTheme="minorEastAsia"/>
          <w:bCs/>
          <w:color w:val="000000"/>
          <w:szCs w:val="21"/>
        </w:rPr>
        <w:t>0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名</w:t>
      </w:r>
    </w:p>
    <w:p w:rsidR="00B95B15" w:rsidRPr="00AD5F2C" w:rsidRDefault="00282D80" w:rsidP="00AD5F2C">
      <w:pPr>
        <w:spacing w:line="300" w:lineRule="auto"/>
        <w:ind w:leftChars="150" w:left="1685" w:hangingChars="650" w:hanging="1370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/>
          <w:bCs/>
          <w:color w:val="000000"/>
          <w:szCs w:val="21"/>
        </w:rPr>
        <w:t>岗位要求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：1、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理工科</w:t>
      </w:r>
      <w:r w:rsidR="008664F8">
        <w:rPr>
          <w:rFonts w:asciiTheme="minorEastAsia" w:hAnsiTheme="minorEastAsia" w:hint="eastAsia"/>
          <w:bCs/>
          <w:color w:val="000000"/>
          <w:szCs w:val="21"/>
        </w:rPr>
        <w:t>硕士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(</w:t>
      </w:r>
      <w:r w:rsidR="008664F8" w:rsidRPr="008664F8">
        <w:rPr>
          <w:rFonts w:asciiTheme="minorEastAsia" w:hAnsiTheme="minorEastAsia" w:hint="eastAsia"/>
          <w:bCs/>
          <w:color w:val="000000"/>
          <w:szCs w:val="21"/>
        </w:rPr>
        <w:t>通信、电子电路、计算机、人工智能、机械、自动化、控制、电气、仪器仪表</w:t>
      </w:r>
      <w:r w:rsidR="008664F8">
        <w:rPr>
          <w:rFonts w:asciiTheme="minorEastAsia" w:hAnsiTheme="minorEastAsia" w:hint="eastAsia"/>
          <w:bCs/>
          <w:color w:val="000000"/>
          <w:szCs w:val="21"/>
        </w:rPr>
        <w:t>、光学、微波、车辆工程、能源与动力、物理、生物医学工程、材料、</w:t>
      </w:r>
      <w:r w:rsidR="008664F8">
        <w:rPr>
          <w:rFonts w:asciiTheme="minorEastAsia" w:hAnsiTheme="minorEastAsia"/>
          <w:bCs/>
          <w:color w:val="000000"/>
          <w:szCs w:val="21"/>
        </w:rPr>
        <w:t>环境</w:t>
      </w:r>
      <w:r w:rsidR="008664F8" w:rsidRPr="008664F8">
        <w:rPr>
          <w:rFonts w:asciiTheme="minorEastAsia" w:hAnsiTheme="minorEastAsia" w:hint="eastAsia"/>
          <w:bCs/>
          <w:color w:val="000000"/>
          <w:szCs w:val="21"/>
        </w:rPr>
        <w:t>等专业方向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)</w:t>
      </w:r>
      <w:r w:rsidR="00AD5F2C">
        <w:rPr>
          <w:rFonts w:asciiTheme="minorEastAsia" w:hAnsiTheme="minorEastAsia" w:hint="eastAsia"/>
          <w:bCs/>
          <w:color w:val="000000"/>
          <w:szCs w:val="21"/>
        </w:rPr>
        <w:t>及以上学历，</w:t>
      </w:r>
      <w:r w:rsidR="008664F8">
        <w:rPr>
          <w:rFonts w:asciiTheme="minorEastAsia" w:hAnsiTheme="minorEastAsia" w:hint="eastAsia"/>
          <w:bCs/>
          <w:color w:val="000000"/>
          <w:szCs w:val="21"/>
        </w:rPr>
        <w:t>教育</w:t>
      </w:r>
      <w:r w:rsidR="008664F8">
        <w:rPr>
          <w:rFonts w:asciiTheme="minorEastAsia" w:hAnsiTheme="minorEastAsia"/>
          <w:bCs/>
          <w:color w:val="000000"/>
          <w:szCs w:val="21"/>
        </w:rPr>
        <w:t>背景优秀，思维敏捷，</w:t>
      </w:r>
      <w:r w:rsidR="00AD5F2C">
        <w:rPr>
          <w:rFonts w:asciiTheme="minorEastAsia" w:hAnsiTheme="minorEastAsia" w:hint="eastAsia"/>
          <w:bCs/>
          <w:color w:val="000000"/>
          <w:szCs w:val="21"/>
        </w:rPr>
        <w:t>逻辑性强，英语</w:t>
      </w:r>
      <w:r w:rsidR="008664F8">
        <w:rPr>
          <w:rFonts w:asciiTheme="minorEastAsia" w:hAnsiTheme="minorEastAsia" w:hint="eastAsia"/>
          <w:bCs/>
          <w:color w:val="000000"/>
          <w:szCs w:val="21"/>
        </w:rPr>
        <w:t>通过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CET-6（注：北京岗位要求CET-6成绩500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lastRenderedPageBreak/>
        <w:t>分以上）；</w:t>
      </w:r>
    </w:p>
    <w:p w:rsidR="008664F8" w:rsidRDefault="00282D80" w:rsidP="00AD5F2C">
      <w:pPr>
        <w:pStyle w:val="a7"/>
        <w:spacing w:line="300" w:lineRule="auto"/>
        <w:ind w:firstLineChars="650" w:firstLine="1365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Cs/>
          <w:color w:val="000000"/>
          <w:szCs w:val="21"/>
        </w:rPr>
        <w:t>2、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关注前沿科技的最新动向和最新思想，善于技术沉淀、具备钻研意识</w:t>
      </w:r>
      <w:r w:rsidR="008664F8" w:rsidRPr="008664F8">
        <w:rPr>
          <w:rFonts w:asciiTheme="minorEastAsia" w:hAnsiTheme="minorEastAsia" w:hint="eastAsia"/>
          <w:bCs/>
          <w:color w:val="000000"/>
          <w:szCs w:val="21"/>
        </w:rPr>
        <w:t>有</w:t>
      </w:r>
    </w:p>
    <w:p w:rsidR="00AD5F2C" w:rsidRPr="00AD5F2C" w:rsidRDefault="008664F8" w:rsidP="008664F8">
      <w:pPr>
        <w:pStyle w:val="a7"/>
        <w:spacing w:line="300" w:lineRule="auto"/>
        <w:ind w:firstLineChars="800" w:firstLine="1680"/>
        <w:jc w:val="left"/>
        <w:rPr>
          <w:rFonts w:asciiTheme="minorEastAsia" w:hAnsiTheme="minorEastAsia"/>
          <w:bCs/>
          <w:color w:val="000000"/>
          <w:szCs w:val="21"/>
        </w:rPr>
      </w:pPr>
      <w:r w:rsidRPr="008664F8">
        <w:rPr>
          <w:rFonts w:asciiTheme="minorEastAsia" w:hAnsiTheme="minorEastAsia" w:hint="eastAsia"/>
          <w:bCs/>
          <w:color w:val="000000"/>
          <w:szCs w:val="21"/>
        </w:rPr>
        <w:t>跨专业、多学科学习的能力与意愿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；</w:t>
      </w:r>
    </w:p>
    <w:p w:rsidR="00AD5F2C" w:rsidRDefault="00AD5F2C" w:rsidP="00AD5F2C">
      <w:pPr>
        <w:pStyle w:val="a7"/>
        <w:spacing w:line="300" w:lineRule="auto"/>
        <w:ind w:firstLineChars="650" w:firstLine="1365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Cs/>
          <w:color w:val="000000"/>
          <w:szCs w:val="21"/>
        </w:rPr>
        <w:t>3、</w:t>
      </w:r>
      <w:r w:rsidR="00282D80" w:rsidRPr="00AD5F2C">
        <w:rPr>
          <w:rFonts w:asciiTheme="minorEastAsia" w:hAnsiTheme="minorEastAsia" w:hint="eastAsia"/>
          <w:bCs/>
          <w:color w:val="000000"/>
          <w:szCs w:val="21"/>
        </w:rPr>
        <w:t>真诚做人，踏实做事，敢于挑战，没有玻璃心，善于自省反思，不怕失</w:t>
      </w:r>
    </w:p>
    <w:p w:rsidR="00B95B15" w:rsidRPr="00AD5F2C" w:rsidRDefault="00282D80" w:rsidP="00AD5F2C">
      <w:pPr>
        <w:pStyle w:val="a7"/>
        <w:spacing w:line="300" w:lineRule="auto"/>
        <w:ind w:firstLineChars="800" w:firstLine="1680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Cs/>
          <w:color w:val="000000"/>
          <w:szCs w:val="21"/>
        </w:rPr>
        <w:t>败、且能从失败和错误中成长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；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 xml:space="preserve"> </w:t>
      </w:r>
    </w:p>
    <w:p w:rsidR="00B95B15" w:rsidRPr="00AD5F2C" w:rsidRDefault="00AD5F2C">
      <w:pPr>
        <w:spacing w:line="300" w:lineRule="auto"/>
        <w:ind w:firstLineChars="650" w:firstLine="1365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/>
          <w:bCs/>
          <w:color w:val="000000"/>
          <w:szCs w:val="21"/>
        </w:rPr>
        <w:t>4</w:t>
      </w:r>
      <w:r w:rsidR="00282D80" w:rsidRPr="00AD5F2C">
        <w:rPr>
          <w:rFonts w:asciiTheme="minorEastAsia" w:hAnsiTheme="minorEastAsia" w:hint="eastAsia"/>
          <w:bCs/>
          <w:color w:val="000000"/>
          <w:szCs w:val="21"/>
        </w:rPr>
        <w:t>、</w:t>
      </w:r>
      <w:r w:rsidR="008664F8" w:rsidRPr="008664F8">
        <w:rPr>
          <w:rFonts w:asciiTheme="minorEastAsia" w:hAnsiTheme="minorEastAsia" w:hint="eastAsia"/>
          <w:bCs/>
          <w:color w:val="000000"/>
          <w:szCs w:val="21"/>
        </w:rPr>
        <w:t>良好的合作精神，具有同理心，能够及时响应并具有快速的执行力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；</w:t>
      </w:r>
    </w:p>
    <w:p w:rsidR="00AA4017" w:rsidRDefault="00AD5F2C">
      <w:pPr>
        <w:spacing w:line="300" w:lineRule="auto"/>
        <w:ind w:firstLineChars="650" w:firstLine="1365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/>
          <w:bCs/>
          <w:color w:val="000000"/>
          <w:szCs w:val="21"/>
        </w:rPr>
        <w:t>5</w:t>
      </w:r>
      <w:r w:rsidR="00282D80" w:rsidRPr="00AD5F2C">
        <w:rPr>
          <w:rFonts w:asciiTheme="minorEastAsia" w:hAnsiTheme="minorEastAsia" w:hint="eastAsia"/>
          <w:bCs/>
          <w:color w:val="000000"/>
          <w:szCs w:val="21"/>
        </w:rPr>
        <w:t>、认同专利行业的职业发展前景，</w:t>
      </w:r>
      <w:r w:rsidR="00AA4017">
        <w:rPr>
          <w:rFonts w:asciiTheme="minorEastAsia" w:hAnsiTheme="minorEastAsia" w:hint="eastAsia"/>
          <w:bCs/>
          <w:color w:val="000000"/>
          <w:szCs w:val="21"/>
        </w:rPr>
        <w:t>愿意</w:t>
      </w:r>
      <w:r w:rsidR="00AA4017">
        <w:rPr>
          <w:rFonts w:asciiTheme="minorEastAsia" w:hAnsiTheme="minorEastAsia"/>
          <w:bCs/>
          <w:color w:val="000000"/>
          <w:szCs w:val="21"/>
        </w:rPr>
        <w:t>在专利</w:t>
      </w:r>
      <w:r w:rsidR="00AA4017">
        <w:rPr>
          <w:rFonts w:asciiTheme="minorEastAsia" w:hAnsiTheme="minorEastAsia" w:hint="eastAsia"/>
          <w:bCs/>
          <w:color w:val="000000"/>
          <w:szCs w:val="21"/>
        </w:rPr>
        <w:t>行业</w:t>
      </w:r>
      <w:r w:rsidR="00AA4017">
        <w:rPr>
          <w:rFonts w:asciiTheme="minorEastAsia" w:hAnsiTheme="minorEastAsia"/>
          <w:bCs/>
          <w:color w:val="000000"/>
          <w:szCs w:val="21"/>
        </w:rPr>
        <w:t>深耕，</w:t>
      </w:r>
      <w:r w:rsidR="00282D80" w:rsidRPr="00AD5F2C">
        <w:rPr>
          <w:rFonts w:asciiTheme="minorEastAsia" w:hAnsiTheme="minorEastAsia" w:hint="eastAsia"/>
          <w:bCs/>
          <w:color w:val="000000"/>
          <w:szCs w:val="21"/>
        </w:rPr>
        <w:t>乐于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终身学习</w:t>
      </w:r>
      <w:r w:rsidRPr="00AD5F2C">
        <w:rPr>
          <w:rFonts w:asciiTheme="minorEastAsia" w:hAnsiTheme="minorEastAsia"/>
          <w:bCs/>
          <w:color w:val="000000"/>
          <w:szCs w:val="21"/>
        </w:rPr>
        <w:t>、</w:t>
      </w:r>
    </w:p>
    <w:p w:rsidR="00B95B15" w:rsidRPr="00AD5F2C" w:rsidRDefault="00AD5F2C" w:rsidP="00AA4017">
      <w:pPr>
        <w:spacing w:line="300" w:lineRule="auto"/>
        <w:ind w:firstLineChars="800" w:firstLine="1680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/>
          <w:bCs/>
          <w:color w:val="000000"/>
          <w:szCs w:val="21"/>
        </w:rPr>
        <w:t>终身成长</w:t>
      </w:r>
      <w:r w:rsidR="00AA4017">
        <w:rPr>
          <w:rFonts w:asciiTheme="minorEastAsia" w:hAnsiTheme="minorEastAsia" w:hint="eastAsia"/>
          <w:bCs/>
          <w:color w:val="000000"/>
          <w:szCs w:val="21"/>
        </w:rPr>
        <w:t>，</w:t>
      </w:r>
      <w:r w:rsidR="00AA4017">
        <w:rPr>
          <w:rFonts w:asciiTheme="minorEastAsia" w:hAnsiTheme="minorEastAsia"/>
          <w:bCs/>
          <w:color w:val="000000"/>
          <w:szCs w:val="21"/>
        </w:rPr>
        <w:t>寻求长久</w:t>
      </w:r>
      <w:r w:rsidR="00AA4017">
        <w:rPr>
          <w:rFonts w:asciiTheme="minorEastAsia" w:hAnsiTheme="minorEastAsia" w:hint="eastAsia"/>
          <w:bCs/>
          <w:color w:val="000000"/>
          <w:szCs w:val="21"/>
        </w:rPr>
        <w:t>、</w:t>
      </w:r>
      <w:r w:rsidR="00AA4017">
        <w:rPr>
          <w:rFonts w:asciiTheme="minorEastAsia" w:hAnsiTheme="minorEastAsia"/>
          <w:bCs/>
          <w:color w:val="000000"/>
          <w:szCs w:val="21"/>
        </w:rPr>
        <w:t>稳步</w:t>
      </w:r>
      <w:r w:rsidR="00AA4017">
        <w:rPr>
          <w:rFonts w:asciiTheme="minorEastAsia" w:hAnsiTheme="minorEastAsia" w:hint="eastAsia"/>
          <w:bCs/>
          <w:color w:val="000000"/>
          <w:szCs w:val="21"/>
        </w:rPr>
        <w:t>的</w:t>
      </w:r>
      <w:r w:rsidR="00AA4017">
        <w:rPr>
          <w:rFonts w:asciiTheme="minorEastAsia" w:hAnsiTheme="minorEastAsia"/>
          <w:bCs/>
          <w:color w:val="000000"/>
          <w:szCs w:val="21"/>
        </w:rPr>
        <w:t>发展和提升。</w:t>
      </w:r>
    </w:p>
    <w:p w:rsidR="00B95B15" w:rsidRPr="00AD5F2C" w:rsidRDefault="00B95B15">
      <w:pPr>
        <w:spacing w:line="300" w:lineRule="auto"/>
        <w:jc w:val="left"/>
        <w:rPr>
          <w:rFonts w:asciiTheme="minorEastAsia" w:hAnsiTheme="minorEastAsia"/>
          <w:bCs/>
          <w:color w:val="000000"/>
          <w:szCs w:val="21"/>
        </w:rPr>
      </w:pPr>
    </w:p>
    <w:p w:rsidR="00B95B15" w:rsidRPr="00AD5F2C" w:rsidRDefault="00282D80" w:rsidP="008664F8">
      <w:pPr>
        <w:spacing w:line="300" w:lineRule="auto"/>
        <w:ind w:firstLineChars="150" w:firstLine="316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/>
          <w:bCs/>
          <w:color w:val="000000"/>
          <w:szCs w:val="21"/>
        </w:rPr>
        <w:t>岗位</w:t>
      </w:r>
      <w:r w:rsidRPr="00AD5F2C">
        <w:rPr>
          <w:rFonts w:asciiTheme="minorEastAsia" w:hAnsiTheme="minorEastAsia"/>
          <w:b/>
          <w:bCs/>
          <w:color w:val="000000"/>
          <w:szCs w:val="21"/>
        </w:rPr>
        <w:t>职责</w:t>
      </w:r>
      <w:r w:rsidRPr="00AD5F2C">
        <w:rPr>
          <w:rFonts w:asciiTheme="minorEastAsia" w:hAnsiTheme="minorEastAsia"/>
          <w:bCs/>
          <w:color w:val="000000"/>
          <w:szCs w:val="21"/>
        </w:rPr>
        <w:t>：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1、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负责国内外专利案件的检索、撰</w:t>
      </w:r>
      <w:r w:rsidR="00AD5F2C">
        <w:rPr>
          <w:rFonts w:asciiTheme="minorEastAsia" w:hAnsiTheme="minorEastAsia" w:hint="eastAsia"/>
          <w:bCs/>
          <w:color w:val="000000"/>
          <w:szCs w:val="21"/>
        </w:rPr>
        <w:t>写及审查阶段文件</w:t>
      </w:r>
      <w:r w:rsidR="00060E44">
        <w:rPr>
          <w:rFonts w:asciiTheme="minorEastAsia" w:hAnsiTheme="minorEastAsia" w:hint="eastAsia"/>
          <w:bCs/>
          <w:color w:val="000000"/>
          <w:szCs w:val="21"/>
        </w:rPr>
        <w:t>处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理；</w:t>
      </w:r>
    </w:p>
    <w:p w:rsidR="00AD5F2C" w:rsidRDefault="00282D80" w:rsidP="00AD5F2C">
      <w:pPr>
        <w:spacing w:line="300" w:lineRule="auto"/>
        <w:ind w:firstLineChars="650" w:firstLine="1365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/>
          <w:bCs/>
          <w:color w:val="000000"/>
          <w:szCs w:val="21"/>
        </w:rPr>
        <w:t>2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、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负责为客户提供高品质的专利服务，从专业的角度为客户提供全球专利</w:t>
      </w:r>
    </w:p>
    <w:p w:rsidR="00B95B15" w:rsidRPr="00AD5F2C" w:rsidRDefault="00AD5F2C" w:rsidP="00AD5F2C">
      <w:pPr>
        <w:spacing w:line="300" w:lineRule="auto"/>
        <w:ind w:firstLineChars="800" w:firstLine="1680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Cs/>
          <w:color w:val="000000"/>
          <w:szCs w:val="21"/>
        </w:rPr>
        <w:t>布局发展规划和保护方案；</w:t>
      </w:r>
    </w:p>
    <w:p w:rsidR="00AD5F2C" w:rsidRDefault="00282D80" w:rsidP="00AD5F2C">
      <w:pPr>
        <w:spacing w:line="300" w:lineRule="auto"/>
        <w:ind w:firstLineChars="650" w:firstLine="1365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/>
          <w:bCs/>
          <w:color w:val="000000"/>
          <w:szCs w:val="21"/>
        </w:rPr>
        <w:t>3</w:t>
      </w:r>
      <w:r w:rsidRPr="00AD5F2C">
        <w:rPr>
          <w:rFonts w:asciiTheme="minorEastAsia" w:hAnsiTheme="minorEastAsia" w:hint="eastAsia"/>
          <w:bCs/>
          <w:color w:val="000000"/>
          <w:szCs w:val="21"/>
        </w:rPr>
        <w:t>、</w:t>
      </w:r>
      <w:r w:rsidR="00AD5F2C" w:rsidRPr="00AD5F2C">
        <w:rPr>
          <w:rFonts w:asciiTheme="minorEastAsia" w:hAnsiTheme="minorEastAsia" w:hint="eastAsia"/>
          <w:bCs/>
          <w:color w:val="000000"/>
          <w:szCs w:val="21"/>
        </w:rPr>
        <w:t>视个人能力参与专利复审、无效、诉讼等事务，以专利为武器为客户争</w:t>
      </w:r>
    </w:p>
    <w:p w:rsidR="00B95B15" w:rsidRPr="00AD5F2C" w:rsidRDefault="00AD5F2C" w:rsidP="00AD5F2C">
      <w:pPr>
        <w:spacing w:line="300" w:lineRule="auto"/>
        <w:ind w:firstLineChars="800" w:firstLine="1680"/>
        <w:jc w:val="left"/>
        <w:rPr>
          <w:rFonts w:asciiTheme="minorEastAsia" w:hAnsiTheme="minorEastAsia"/>
          <w:bCs/>
          <w:color w:val="000000"/>
          <w:szCs w:val="21"/>
        </w:rPr>
      </w:pPr>
      <w:r w:rsidRPr="00AD5F2C">
        <w:rPr>
          <w:rFonts w:asciiTheme="minorEastAsia" w:hAnsiTheme="minorEastAsia" w:hint="eastAsia"/>
          <w:bCs/>
          <w:color w:val="000000"/>
          <w:szCs w:val="21"/>
        </w:rPr>
        <w:t>取权益。</w:t>
      </w:r>
    </w:p>
    <w:p w:rsidR="00B95B15" w:rsidRDefault="00B95B15">
      <w:pPr>
        <w:spacing w:line="300" w:lineRule="auto"/>
        <w:jc w:val="left"/>
        <w:rPr>
          <w:rFonts w:ascii="楷体" w:eastAsia="楷体" w:hAnsi="楷体"/>
          <w:color w:val="000000"/>
          <w:sz w:val="24"/>
          <w:szCs w:val="24"/>
        </w:rPr>
      </w:pPr>
    </w:p>
    <w:p w:rsidR="00291623" w:rsidRDefault="00282D80" w:rsidP="00291623">
      <w:pPr>
        <w:spacing w:line="300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sym w:font="Wingdings 2" w:char="F0BF"/>
      </w:r>
      <w:r w:rsidR="00403319">
        <w:rPr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FFFF" w:themeColor="background1"/>
          <w:sz w:val="24"/>
          <w:szCs w:val="24"/>
          <w:highlight w:val="red"/>
        </w:rPr>
        <w:t>培训体系</w:t>
      </w:r>
    </w:p>
    <w:p w:rsidR="00B95B15" w:rsidRPr="00291623" w:rsidRDefault="00282D80" w:rsidP="00291623">
      <w:pPr>
        <w:spacing w:line="300" w:lineRule="auto"/>
        <w:ind w:firstLineChars="750" w:firstLine="1575"/>
        <w:jc w:val="left"/>
        <w:rPr>
          <w:b/>
          <w:color w:val="FFFFFF" w:themeColor="background1"/>
          <w:sz w:val="24"/>
          <w:szCs w:val="24"/>
        </w:rPr>
      </w:pPr>
      <w:r w:rsidRPr="00AD5F2C">
        <w:rPr>
          <w:rFonts w:asciiTheme="minorEastAsia" w:hAnsiTheme="minorEastAsia"/>
          <w:color w:val="000000"/>
          <w:szCs w:val="21"/>
        </w:rPr>
        <w:t>行业及岗位知识培训</w:t>
      </w:r>
    </w:p>
    <w:p w:rsidR="00B95B15" w:rsidRPr="00AD5F2C" w:rsidRDefault="00282D80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/>
          <w:color w:val="000000"/>
          <w:szCs w:val="21"/>
        </w:rPr>
        <w:t xml:space="preserve">              </w:t>
      </w:r>
      <w:r w:rsidR="00E127B1" w:rsidRPr="00AD5F2C">
        <w:rPr>
          <w:rFonts w:asciiTheme="minorEastAsia" w:hAnsiTheme="minorEastAsia"/>
          <w:color w:val="000000"/>
          <w:szCs w:val="21"/>
        </w:rPr>
        <w:t xml:space="preserve"> </w:t>
      </w:r>
      <w:r w:rsidRPr="00AD5F2C">
        <w:rPr>
          <w:rFonts w:asciiTheme="minorEastAsia" w:hAnsiTheme="minorEastAsia" w:hint="eastAsia"/>
          <w:color w:val="000000"/>
          <w:szCs w:val="21"/>
        </w:rPr>
        <w:t>专利培训</w:t>
      </w:r>
      <w:r w:rsidR="00E127B1" w:rsidRPr="00AD5F2C">
        <w:rPr>
          <w:rFonts w:asciiTheme="minorEastAsia" w:hAnsiTheme="minorEastAsia" w:hint="eastAsia"/>
          <w:color w:val="000000"/>
          <w:szCs w:val="21"/>
        </w:rPr>
        <w:t xml:space="preserve">  </w:t>
      </w:r>
      <w:r w:rsidRPr="00AD5F2C">
        <w:rPr>
          <w:rFonts w:asciiTheme="minorEastAsia" w:hAnsiTheme="minorEastAsia" w:hint="eastAsia"/>
          <w:color w:val="000000"/>
          <w:szCs w:val="21"/>
        </w:rPr>
        <w:t>流程培训</w:t>
      </w:r>
    </w:p>
    <w:p w:rsidR="00B95B15" w:rsidRPr="00AD5F2C" w:rsidRDefault="00282D80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 xml:space="preserve">              </w:t>
      </w:r>
      <w:r w:rsidR="00E127B1" w:rsidRPr="00AD5F2C">
        <w:rPr>
          <w:rFonts w:asciiTheme="minorEastAsia" w:hAnsiTheme="minorEastAsia"/>
          <w:color w:val="000000"/>
          <w:szCs w:val="21"/>
        </w:rPr>
        <w:t xml:space="preserve"> </w:t>
      </w:r>
      <w:r w:rsidRPr="00AD5F2C">
        <w:rPr>
          <w:rFonts w:asciiTheme="minorEastAsia" w:hAnsiTheme="minorEastAsia" w:hint="eastAsia"/>
          <w:color w:val="000000"/>
          <w:szCs w:val="21"/>
        </w:rPr>
        <w:t>法律培训</w:t>
      </w:r>
      <w:r w:rsidR="00E127B1" w:rsidRPr="00AD5F2C">
        <w:rPr>
          <w:rFonts w:asciiTheme="minorEastAsia" w:hAnsiTheme="minorEastAsia" w:hint="eastAsia"/>
          <w:color w:val="000000"/>
          <w:szCs w:val="21"/>
        </w:rPr>
        <w:t xml:space="preserve">  </w:t>
      </w:r>
      <w:r w:rsidRPr="00AD5F2C">
        <w:rPr>
          <w:rFonts w:asciiTheme="minorEastAsia" w:hAnsiTheme="minorEastAsia" w:hint="eastAsia"/>
          <w:color w:val="000000"/>
          <w:szCs w:val="21"/>
        </w:rPr>
        <w:t>英语</w:t>
      </w:r>
      <w:r w:rsidRPr="00AD5F2C">
        <w:rPr>
          <w:rFonts w:asciiTheme="minorEastAsia" w:hAnsiTheme="minorEastAsia"/>
          <w:color w:val="000000"/>
          <w:szCs w:val="21"/>
        </w:rPr>
        <w:t>培训</w:t>
      </w:r>
    </w:p>
    <w:p w:rsidR="00B95B15" w:rsidRPr="00AD5F2C" w:rsidRDefault="00E127B1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/>
          <w:color w:val="000000"/>
          <w:szCs w:val="21"/>
        </w:rPr>
        <w:t xml:space="preserve">                </w:t>
      </w:r>
      <w:r w:rsidR="00A63886" w:rsidRPr="00AD5F2C">
        <w:rPr>
          <w:rFonts w:asciiTheme="minorEastAsia" w:hAnsiTheme="minorEastAsia" w:hint="eastAsia"/>
          <w:color w:val="000000"/>
          <w:szCs w:val="21"/>
        </w:rPr>
        <w:t>前沿</w:t>
      </w:r>
      <w:r w:rsidR="00A63886" w:rsidRPr="00AD5F2C">
        <w:rPr>
          <w:rFonts w:asciiTheme="minorEastAsia" w:hAnsiTheme="minorEastAsia"/>
          <w:color w:val="000000"/>
          <w:szCs w:val="21"/>
        </w:rPr>
        <w:t>科技知识培训</w:t>
      </w:r>
    </w:p>
    <w:p w:rsidR="00B95B15" w:rsidRPr="00AD5F2C" w:rsidRDefault="00282D80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 xml:space="preserve">              </w:t>
      </w:r>
      <w:r w:rsidR="00E127B1" w:rsidRPr="00AD5F2C">
        <w:rPr>
          <w:rFonts w:asciiTheme="minorEastAsia" w:hAnsiTheme="minorEastAsia"/>
          <w:color w:val="000000"/>
          <w:szCs w:val="21"/>
        </w:rPr>
        <w:t xml:space="preserve">  </w:t>
      </w:r>
      <w:r w:rsidRPr="00AD5F2C">
        <w:rPr>
          <w:rFonts w:asciiTheme="minorEastAsia" w:hAnsiTheme="minorEastAsia" w:hint="eastAsia"/>
          <w:color w:val="000000"/>
          <w:szCs w:val="21"/>
        </w:rPr>
        <w:t>专业</w:t>
      </w:r>
      <w:r w:rsidRPr="00AD5F2C">
        <w:rPr>
          <w:rFonts w:asciiTheme="minorEastAsia" w:hAnsiTheme="minorEastAsia"/>
          <w:color w:val="000000"/>
          <w:szCs w:val="21"/>
        </w:rPr>
        <w:t>提升进阶培训</w:t>
      </w:r>
    </w:p>
    <w:p w:rsidR="00A63886" w:rsidRPr="00AD5F2C" w:rsidRDefault="00A63886" w:rsidP="00291623">
      <w:pPr>
        <w:spacing w:line="300" w:lineRule="auto"/>
        <w:ind w:firstLineChars="800" w:firstLine="1680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>办公软件技能</w:t>
      </w:r>
      <w:r w:rsidRPr="00AD5F2C">
        <w:rPr>
          <w:rFonts w:asciiTheme="minorEastAsia" w:hAnsiTheme="minorEastAsia"/>
          <w:color w:val="000000"/>
          <w:szCs w:val="21"/>
        </w:rPr>
        <w:t>培</w:t>
      </w:r>
      <w:r w:rsidRPr="00AD5F2C">
        <w:rPr>
          <w:rFonts w:asciiTheme="minorEastAsia" w:hAnsiTheme="minorEastAsia" w:hint="eastAsia"/>
          <w:color w:val="000000"/>
          <w:szCs w:val="21"/>
        </w:rPr>
        <w:t>训</w:t>
      </w:r>
    </w:p>
    <w:p w:rsidR="00E127B1" w:rsidRPr="00AD5F2C" w:rsidRDefault="00282D80" w:rsidP="008664F8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 xml:space="preserve">            </w:t>
      </w:r>
      <w:r w:rsidRPr="00AD5F2C">
        <w:rPr>
          <w:rFonts w:asciiTheme="minorEastAsia" w:hAnsiTheme="minorEastAsia"/>
          <w:color w:val="000000"/>
          <w:szCs w:val="21"/>
        </w:rPr>
        <w:t xml:space="preserve">  </w:t>
      </w:r>
      <w:r w:rsidR="00E127B1" w:rsidRPr="00AD5F2C">
        <w:rPr>
          <w:rFonts w:asciiTheme="minorEastAsia" w:hAnsiTheme="minorEastAsia"/>
          <w:color w:val="000000"/>
          <w:szCs w:val="21"/>
        </w:rPr>
        <w:t xml:space="preserve"> </w:t>
      </w:r>
    </w:p>
    <w:p w:rsidR="00403319" w:rsidRPr="00AA4017" w:rsidRDefault="00403319">
      <w:pPr>
        <w:spacing w:line="300" w:lineRule="auto"/>
        <w:jc w:val="left"/>
        <w:rPr>
          <w:b/>
          <w:color w:val="FFFFFF" w:themeColor="background1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sym w:font="Wingdings 2" w:char="F0BF"/>
      </w:r>
      <w:r>
        <w:rPr>
          <w:b/>
          <w:color w:val="FF0000"/>
          <w:sz w:val="24"/>
          <w:szCs w:val="24"/>
        </w:rPr>
        <w:t xml:space="preserve"> </w:t>
      </w:r>
      <w:r w:rsidRPr="00403319">
        <w:rPr>
          <w:rFonts w:hint="eastAsia"/>
          <w:b/>
          <w:color w:val="FFFFFF" w:themeColor="background1"/>
          <w:sz w:val="24"/>
          <w:szCs w:val="24"/>
          <w:highlight w:val="red"/>
        </w:rPr>
        <w:t>福利待遇</w:t>
      </w:r>
    </w:p>
    <w:p w:rsidR="00403319" w:rsidRPr="00AD5F2C" w:rsidRDefault="00403319" w:rsidP="00673083">
      <w:pPr>
        <w:spacing w:line="300" w:lineRule="auto"/>
        <w:jc w:val="left"/>
        <w:rPr>
          <w:rFonts w:asciiTheme="minorEastAsia" w:hAnsiTheme="minorEastAsia"/>
          <w:color w:val="000000"/>
          <w:szCs w:val="21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 xml:space="preserve"> </w:t>
      </w:r>
      <w:r w:rsidRPr="00AD5F2C">
        <w:rPr>
          <w:rFonts w:ascii="楷体" w:eastAsia="楷体" w:hAnsi="楷体" w:hint="eastAsia"/>
          <w:color w:val="000000"/>
          <w:szCs w:val="21"/>
        </w:rPr>
        <w:t xml:space="preserve"> </w:t>
      </w:r>
      <w:r w:rsidRPr="00AD5F2C">
        <w:rPr>
          <w:rFonts w:asciiTheme="minorEastAsia" w:hAnsiTheme="minorEastAsia" w:hint="eastAsia"/>
          <w:color w:val="000000"/>
          <w:szCs w:val="21"/>
        </w:rPr>
        <w:t>除</w:t>
      </w:r>
      <w:r w:rsidRPr="00AD5F2C">
        <w:rPr>
          <w:rFonts w:asciiTheme="minorEastAsia" w:hAnsiTheme="minorEastAsia"/>
          <w:color w:val="000000"/>
          <w:szCs w:val="21"/>
        </w:rPr>
        <w:t>全面且系统的培训外，我们还将为大家提供</w:t>
      </w:r>
      <w:r w:rsidRPr="00AD5F2C">
        <w:rPr>
          <w:rFonts w:asciiTheme="minorEastAsia" w:hAnsiTheme="minorEastAsia" w:hint="eastAsia"/>
          <w:color w:val="000000"/>
          <w:szCs w:val="21"/>
        </w:rPr>
        <w:t>同行业内</w:t>
      </w:r>
      <w:r w:rsidRPr="00AD5F2C">
        <w:rPr>
          <w:rFonts w:asciiTheme="minorEastAsia" w:hAnsiTheme="minorEastAsia"/>
          <w:color w:val="000000"/>
          <w:szCs w:val="21"/>
        </w:rPr>
        <w:t>具有竞争力的薪资和</w:t>
      </w:r>
      <w:r w:rsidRPr="00AD5F2C">
        <w:rPr>
          <w:rFonts w:asciiTheme="minorEastAsia" w:hAnsiTheme="minorEastAsia" w:hint="eastAsia"/>
          <w:color w:val="000000"/>
          <w:szCs w:val="21"/>
        </w:rPr>
        <w:t>福利</w:t>
      </w:r>
      <w:r w:rsidR="00E127B1" w:rsidRPr="00AD5F2C">
        <w:rPr>
          <w:rFonts w:asciiTheme="minorEastAsia" w:hAnsiTheme="minorEastAsia" w:hint="eastAsia"/>
          <w:color w:val="000000"/>
          <w:szCs w:val="21"/>
        </w:rPr>
        <w:t>待遇</w:t>
      </w:r>
      <w:r w:rsidR="00E127B1" w:rsidRPr="00AD5F2C">
        <w:rPr>
          <w:rFonts w:asciiTheme="minorEastAsia" w:hAnsiTheme="minorEastAsia"/>
          <w:color w:val="000000"/>
          <w:szCs w:val="21"/>
        </w:rPr>
        <w:t>。</w:t>
      </w:r>
    </w:p>
    <w:p w:rsidR="00A63886" w:rsidRPr="00AD5F2C" w:rsidRDefault="00E127B1" w:rsidP="00403319">
      <w:pPr>
        <w:spacing w:line="300" w:lineRule="auto"/>
        <w:ind w:firstLineChars="100" w:firstLine="210"/>
        <w:jc w:val="left"/>
        <w:rPr>
          <w:rFonts w:asciiTheme="minorEastAsia" w:hAnsiTheme="minorEastAsia"/>
          <w:b/>
          <w:color w:val="000000"/>
          <w:szCs w:val="21"/>
        </w:rPr>
      </w:pPr>
      <w:r w:rsidRPr="00AD5F2C">
        <w:rPr>
          <w:rFonts w:asciiTheme="minorEastAsia" w:hAnsiTheme="minorEastAsia" w:hint="eastAsia"/>
          <w:color w:val="000000"/>
          <w:szCs w:val="21"/>
        </w:rPr>
        <w:t xml:space="preserve">    </w:t>
      </w:r>
      <w:r w:rsidRPr="00AD5F2C">
        <w:rPr>
          <w:rFonts w:asciiTheme="minorEastAsia" w:hAnsiTheme="minorEastAsia"/>
          <w:color w:val="000000"/>
          <w:szCs w:val="21"/>
        </w:rPr>
        <w:t xml:space="preserve">        </w:t>
      </w:r>
      <w:r w:rsidRPr="00AD5F2C">
        <w:rPr>
          <w:rFonts w:asciiTheme="minorEastAsia" w:hAnsiTheme="minorEastAsia" w:hint="eastAsia"/>
          <w:b/>
          <w:color w:val="000000"/>
          <w:szCs w:val="21"/>
        </w:rPr>
        <w:t>五险</w:t>
      </w:r>
      <w:proofErr w:type="gramStart"/>
      <w:r w:rsidRPr="00AD5F2C">
        <w:rPr>
          <w:rFonts w:asciiTheme="minorEastAsia" w:hAnsiTheme="minorEastAsia"/>
          <w:b/>
          <w:color w:val="000000"/>
          <w:szCs w:val="21"/>
        </w:rPr>
        <w:t>一</w:t>
      </w:r>
      <w:proofErr w:type="gramEnd"/>
      <w:r w:rsidRPr="00AD5F2C">
        <w:rPr>
          <w:rFonts w:asciiTheme="minorEastAsia" w:hAnsiTheme="minorEastAsia"/>
          <w:b/>
          <w:color w:val="000000"/>
          <w:szCs w:val="21"/>
        </w:rPr>
        <w:t>金</w:t>
      </w:r>
      <w:r w:rsidRPr="00AD5F2C">
        <w:rPr>
          <w:rFonts w:asciiTheme="minorEastAsia" w:hAnsiTheme="minorEastAsia" w:hint="eastAsia"/>
          <w:b/>
          <w:color w:val="000000"/>
          <w:szCs w:val="21"/>
        </w:rPr>
        <w:t xml:space="preserve"> </w:t>
      </w:r>
      <w:r w:rsidRPr="00AD5F2C">
        <w:rPr>
          <w:rFonts w:asciiTheme="minorEastAsia" w:hAnsiTheme="minorEastAsia"/>
          <w:b/>
          <w:color w:val="000000"/>
          <w:szCs w:val="21"/>
        </w:rPr>
        <w:t xml:space="preserve">  </w:t>
      </w:r>
      <w:r w:rsidR="00A63886" w:rsidRPr="00AD5F2C">
        <w:rPr>
          <w:rFonts w:asciiTheme="minorEastAsia" w:hAnsiTheme="minorEastAsia" w:hint="eastAsia"/>
          <w:b/>
          <w:color w:val="000000"/>
          <w:szCs w:val="21"/>
        </w:rPr>
        <w:t>住房补贴   年度奖金</w:t>
      </w:r>
      <w:r w:rsidRPr="00AD5F2C">
        <w:rPr>
          <w:rFonts w:asciiTheme="minorEastAsia" w:hAnsiTheme="minorEastAsia" w:hint="eastAsia"/>
          <w:b/>
          <w:color w:val="000000"/>
          <w:szCs w:val="21"/>
        </w:rPr>
        <w:t xml:space="preserve"> </w:t>
      </w:r>
      <w:r w:rsidRPr="00AD5F2C">
        <w:rPr>
          <w:rFonts w:asciiTheme="minorEastAsia" w:hAnsiTheme="minorEastAsia"/>
          <w:b/>
          <w:color w:val="000000"/>
          <w:szCs w:val="21"/>
        </w:rPr>
        <w:t xml:space="preserve">  </w:t>
      </w:r>
    </w:p>
    <w:p w:rsidR="00E127B1" w:rsidRPr="00AD5F2C" w:rsidRDefault="00291623" w:rsidP="00291623">
      <w:pPr>
        <w:spacing w:line="300" w:lineRule="auto"/>
        <w:jc w:val="left"/>
        <w:rPr>
          <w:rFonts w:asciiTheme="minorEastAsia" w:hAnsiTheme="minorEastAsia"/>
          <w:b/>
          <w:color w:val="000000"/>
          <w:szCs w:val="21"/>
        </w:rPr>
      </w:pPr>
      <w:r w:rsidRPr="00AD5F2C">
        <w:rPr>
          <w:rFonts w:asciiTheme="minorEastAsia" w:hAnsiTheme="minorEastAsia"/>
          <w:b/>
          <w:color w:val="000000"/>
          <w:szCs w:val="21"/>
        </w:rPr>
        <w:t xml:space="preserve">            </w:t>
      </w:r>
      <w:r>
        <w:rPr>
          <w:rFonts w:asciiTheme="minorEastAsia" w:hAnsiTheme="minorEastAsia"/>
          <w:b/>
          <w:color w:val="000000"/>
          <w:szCs w:val="21"/>
        </w:rPr>
        <w:t xml:space="preserve">  </w:t>
      </w:r>
      <w:r w:rsidR="008664F8">
        <w:rPr>
          <w:rFonts w:asciiTheme="minorEastAsia" w:hAnsiTheme="minorEastAsia" w:hint="eastAsia"/>
          <w:b/>
          <w:color w:val="000000"/>
          <w:szCs w:val="21"/>
        </w:rPr>
        <w:t xml:space="preserve">季度奖金   </w:t>
      </w:r>
      <w:r w:rsidR="00A63886" w:rsidRPr="00AD5F2C">
        <w:rPr>
          <w:rFonts w:asciiTheme="minorEastAsia" w:hAnsiTheme="minorEastAsia" w:hint="eastAsia"/>
          <w:b/>
          <w:color w:val="000000"/>
          <w:szCs w:val="21"/>
        </w:rPr>
        <w:t xml:space="preserve">交通补贴   </w:t>
      </w:r>
      <w:r w:rsidR="00E127B1" w:rsidRPr="00AD5F2C">
        <w:rPr>
          <w:rFonts w:asciiTheme="minorEastAsia" w:hAnsiTheme="minorEastAsia"/>
          <w:b/>
          <w:color w:val="000000"/>
          <w:szCs w:val="21"/>
        </w:rPr>
        <w:t>餐费补贴</w:t>
      </w:r>
      <w:r w:rsidR="00A63886" w:rsidRPr="00AD5F2C">
        <w:rPr>
          <w:rFonts w:asciiTheme="minorEastAsia" w:hAnsiTheme="minorEastAsia" w:hint="eastAsia"/>
          <w:b/>
          <w:color w:val="000000"/>
          <w:szCs w:val="21"/>
        </w:rPr>
        <w:t xml:space="preserve">   </w:t>
      </w:r>
    </w:p>
    <w:p w:rsidR="00E127B1" w:rsidRPr="00AD5F2C" w:rsidRDefault="00E127B1" w:rsidP="00AD5F2C">
      <w:pPr>
        <w:spacing w:line="300" w:lineRule="auto"/>
        <w:ind w:firstLineChars="100" w:firstLine="211"/>
        <w:jc w:val="left"/>
        <w:rPr>
          <w:rFonts w:asciiTheme="minorEastAsia" w:hAnsiTheme="minorEastAsia"/>
          <w:b/>
          <w:color w:val="000000"/>
          <w:szCs w:val="21"/>
        </w:rPr>
      </w:pPr>
      <w:r w:rsidRPr="00AD5F2C">
        <w:rPr>
          <w:rFonts w:asciiTheme="minorEastAsia" w:hAnsiTheme="minorEastAsia"/>
          <w:b/>
          <w:color w:val="000000"/>
          <w:szCs w:val="21"/>
        </w:rPr>
        <w:t xml:space="preserve">            </w:t>
      </w:r>
      <w:r w:rsidRPr="00AD5F2C">
        <w:rPr>
          <w:rFonts w:asciiTheme="minorEastAsia" w:hAnsiTheme="minorEastAsia" w:hint="eastAsia"/>
          <w:b/>
          <w:color w:val="000000"/>
          <w:szCs w:val="21"/>
        </w:rPr>
        <w:t xml:space="preserve">高温补贴 </w:t>
      </w:r>
      <w:r w:rsidRPr="00AD5F2C">
        <w:rPr>
          <w:rFonts w:asciiTheme="minorEastAsia" w:hAnsiTheme="minorEastAsia"/>
          <w:b/>
          <w:color w:val="000000"/>
          <w:szCs w:val="21"/>
        </w:rPr>
        <w:t xml:space="preserve">  </w:t>
      </w:r>
      <w:r w:rsidR="00A63886" w:rsidRPr="00AD5F2C">
        <w:rPr>
          <w:rFonts w:asciiTheme="minorEastAsia" w:hAnsiTheme="minorEastAsia"/>
          <w:b/>
          <w:color w:val="000000"/>
          <w:szCs w:val="21"/>
        </w:rPr>
        <w:t>生日礼物</w:t>
      </w:r>
      <w:r w:rsidRPr="00AD5F2C">
        <w:rPr>
          <w:rFonts w:asciiTheme="minorEastAsia" w:hAnsiTheme="minorEastAsia" w:hint="eastAsia"/>
          <w:b/>
          <w:color w:val="000000"/>
          <w:szCs w:val="21"/>
        </w:rPr>
        <w:t xml:space="preserve"> </w:t>
      </w:r>
      <w:r w:rsidRPr="00AD5F2C">
        <w:rPr>
          <w:rFonts w:asciiTheme="minorEastAsia" w:hAnsiTheme="minorEastAsia"/>
          <w:b/>
          <w:color w:val="000000"/>
          <w:szCs w:val="21"/>
        </w:rPr>
        <w:t xml:space="preserve">  </w:t>
      </w:r>
      <w:r w:rsidR="008664F8" w:rsidRPr="00AD5F2C">
        <w:rPr>
          <w:rFonts w:asciiTheme="minorEastAsia" w:hAnsiTheme="minorEastAsia" w:hint="eastAsia"/>
          <w:b/>
          <w:color w:val="000000"/>
          <w:szCs w:val="21"/>
        </w:rPr>
        <w:t>节日红包</w:t>
      </w:r>
    </w:p>
    <w:p w:rsidR="00B95B15" w:rsidRPr="00237981" w:rsidRDefault="00282D80" w:rsidP="00E127B1">
      <w:pPr>
        <w:spacing w:line="360" w:lineRule="auto"/>
        <w:ind w:leftChars="150" w:left="315"/>
        <w:jc w:val="left"/>
        <w:rPr>
          <w:rFonts w:asciiTheme="minorEastAsia" w:hAnsiTheme="minorEastAsia"/>
          <w:szCs w:val="21"/>
        </w:rPr>
      </w:pPr>
      <w:r w:rsidRPr="00237981">
        <w:rPr>
          <w:rFonts w:asciiTheme="minorEastAsia" w:hAnsiTheme="minorEastAsia" w:hint="eastAsia"/>
          <w:szCs w:val="21"/>
        </w:rPr>
        <w:t>简历请按格式：</w:t>
      </w:r>
      <w:r w:rsidRPr="00237981">
        <w:rPr>
          <w:rFonts w:asciiTheme="minorEastAsia" w:hAnsiTheme="minorEastAsia" w:hint="eastAsia"/>
          <w:b/>
          <w:bCs/>
          <w:szCs w:val="21"/>
        </w:rPr>
        <w:t>姓名+学校简称+专业简称+英语六级分数+应聘工作地点</w:t>
      </w:r>
      <w:r w:rsidRPr="00237981">
        <w:rPr>
          <w:rFonts w:asciiTheme="minorEastAsia" w:hAnsiTheme="minorEastAsia" w:hint="eastAsia"/>
          <w:szCs w:val="21"/>
        </w:rPr>
        <w:t xml:space="preserve"> 发送至招聘邮箱</w:t>
      </w:r>
      <w:r w:rsidRPr="00237981">
        <w:rPr>
          <w:rFonts w:asciiTheme="minorEastAsia" w:hAnsiTheme="minorEastAsia"/>
          <w:szCs w:val="21"/>
        </w:rPr>
        <w:t>：</w:t>
      </w:r>
      <w:hyperlink r:id="rId9" w:history="1">
        <w:r w:rsidRPr="00237981">
          <w:rPr>
            <w:rStyle w:val="a6"/>
            <w:rFonts w:asciiTheme="minorEastAsia" w:hAnsiTheme="minorEastAsia" w:hint="eastAsia"/>
            <w:szCs w:val="21"/>
          </w:rPr>
          <w:t>recruit</w:t>
        </w:r>
        <w:r w:rsidRPr="00237981">
          <w:rPr>
            <w:rStyle w:val="a6"/>
            <w:rFonts w:asciiTheme="minorEastAsia" w:hAnsiTheme="minorEastAsia"/>
            <w:szCs w:val="21"/>
          </w:rPr>
          <w:t>@longsunlead.com</w:t>
        </w:r>
      </w:hyperlink>
    </w:p>
    <w:p w:rsidR="00A63886" w:rsidRPr="00237981" w:rsidRDefault="00282D80" w:rsidP="00AD5F2C">
      <w:pPr>
        <w:spacing w:line="360" w:lineRule="auto"/>
        <w:ind w:leftChars="150" w:left="315"/>
        <w:jc w:val="left"/>
        <w:rPr>
          <w:rFonts w:asciiTheme="minorEastAsia" w:hAnsiTheme="minorEastAsia"/>
          <w:color w:val="0563C1" w:themeColor="hyperlink"/>
          <w:szCs w:val="21"/>
          <w:u w:val="single"/>
        </w:rPr>
      </w:pPr>
      <w:r w:rsidRPr="00237981">
        <w:rPr>
          <w:rFonts w:asciiTheme="minorEastAsia" w:hAnsiTheme="minorEastAsia" w:hint="eastAsia"/>
          <w:szCs w:val="21"/>
        </w:rPr>
        <w:t>公司网站</w:t>
      </w:r>
      <w:r w:rsidRPr="00237981">
        <w:rPr>
          <w:rFonts w:asciiTheme="minorEastAsia" w:hAnsiTheme="minorEastAsia"/>
          <w:szCs w:val="21"/>
        </w:rPr>
        <w:t>：</w:t>
      </w:r>
      <w:hyperlink r:id="rId10" w:history="1">
        <w:r w:rsidR="00A63886" w:rsidRPr="00237981">
          <w:rPr>
            <w:rStyle w:val="a6"/>
            <w:rFonts w:asciiTheme="minorEastAsia" w:hAnsiTheme="minorEastAsia"/>
            <w:szCs w:val="21"/>
          </w:rPr>
          <w:t>www.longsunlead.com</w:t>
        </w:r>
      </w:hyperlink>
      <w:bookmarkStart w:id="0" w:name="_GoBack"/>
      <w:bookmarkEnd w:id="0"/>
    </w:p>
    <w:p w:rsidR="00B95B15" w:rsidRDefault="00282D80">
      <w:pPr>
        <w:spacing w:line="360" w:lineRule="auto"/>
        <w:jc w:val="center"/>
        <w:rPr>
          <w:rFonts w:ascii="华文新魏" w:eastAsia="华文新魏" w:hAnsi="黑体"/>
          <w:i/>
          <w:color w:val="FF0000"/>
          <w:sz w:val="32"/>
          <w:szCs w:val="32"/>
        </w:rPr>
      </w:pPr>
      <w:r>
        <w:rPr>
          <w:rFonts w:ascii="华文新魏" w:eastAsia="华文新魏" w:hAnsi="黑体" w:hint="eastAsia"/>
          <w:i/>
          <w:color w:val="FF0000"/>
          <w:sz w:val="32"/>
          <w:szCs w:val="32"/>
        </w:rPr>
        <w:t>加入龙双，与新技术的缔造者携手前行，共创未来！</w:t>
      </w:r>
    </w:p>
    <w:sectPr w:rsidR="00B95B15">
      <w:headerReference w:type="even" r:id="rId11"/>
      <w:head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13" w:rsidRDefault="00D84113">
      <w:r>
        <w:separator/>
      </w:r>
    </w:p>
  </w:endnote>
  <w:endnote w:type="continuationSeparator" w:id="0">
    <w:p w:rsidR="00D84113" w:rsidRDefault="00D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13" w:rsidRDefault="00D84113">
      <w:r>
        <w:separator/>
      </w:r>
    </w:p>
  </w:footnote>
  <w:footnote w:type="continuationSeparator" w:id="0">
    <w:p w:rsidR="00D84113" w:rsidRDefault="00D84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81" w:rsidRDefault="008664F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07053" o:spid="_x0000_s2050" type="#_x0000_t75" style="position:absolute;left:0;text-align:left;margin-left:0;margin-top:0;width:415.2pt;height:508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B15" w:rsidRDefault="008664F8">
    <w:pPr>
      <w:pStyle w:val="a4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07054" o:spid="_x0000_s2051" type="#_x0000_t75" style="position:absolute;left:0;text-align:left;margin-left:0;margin-top:0;width:415.2pt;height:508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82D80">
      <w:rPr>
        <w:noProof/>
      </w:rPr>
      <w:drawing>
        <wp:inline distT="0" distB="0" distL="0" distR="0">
          <wp:extent cx="1533525" cy="6134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88" cy="626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81" w:rsidRDefault="008664F8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9907052" o:spid="_x0000_s2049" type="#_x0000_t75" style="position:absolute;left:0;text-align:left;margin-left:0;margin-top:0;width:415.2pt;height:508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3D2F"/>
    <w:multiLevelType w:val="multilevel"/>
    <w:tmpl w:val="260B3D2F"/>
    <w:lvl w:ilvl="0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DB76E36"/>
    <w:multiLevelType w:val="multilevel"/>
    <w:tmpl w:val="5DB76E36"/>
    <w:lvl w:ilvl="0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7C660DD"/>
    <w:multiLevelType w:val="multilevel"/>
    <w:tmpl w:val="67C660DD"/>
    <w:lvl w:ilvl="0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7"/>
    <w:rsid w:val="00012E67"/>
    <w:rsid w:val="0001502B"/>
    <w:rsid w:val="00060E44"/>
    <w:rsid w:val="001A1F45"/>
    <w:rsid w:val="001C6EB3"/>
    <w:rsid w:val="0022022A"/>
    <w:rsid w:val="00234EF8"/>
    <w:rsid w:val="00237981"/>
    <w:rsid w:val="002641FF"/>
    <w:rsid w:val="002647DE"/>
    <w:rsid w:val="00282D80"/>
    <w:rsid w:val="00291623"/>
    <w:rsid w:val="002F3ADE"/>
    <w:rsid w:val="00324600"/>
    <w:rsid w:val="00352395"/>
    <w:rsid w:val="00360C5B"/>
    <w:rsid w:val="00403319"/>
    <w:rsid w:val="0042224B"/>
    <w:rsid w:val="004A17D5"/>
    <w:rsid w:val="004D04E5"/>
    <w:rsid w:val="004D22BA"/>
    <w:rsid w:val="00542B01"/>
    <w:rsid w:val="00594E9D"/>
    <w:rsid w:val="005E488B"/>
    <w:rsid w:val="005F4104"/>
    <w:rsid w:val="00617D0A"/>
    <w:rsid w:val="00673083"/>
    <w:rsid w:val="0068784C"/>
    <w:rsid w:val="00695914"/>
    <w:rsid w:val="006D4345"/>
    <w:rsid w:val="007C7B6C"/>
    <w:rsid w:val="007F339C"/>
    <w:rsid w:val="00855B6A"/>
    <w:rsid w:val="008664F8"/>
    <w:rsid w:val="009125CC"/>
    <w:rsid w:val="0099423C"/>
    <w:rsid w:val="009C0482"/>
    <w:rsid w:val="009D400E"/>
    <w:rsid w:val="009D4C7B"/>
    <w:rsid w:val="00A63886"/>
    <w:rsid w:val="00AA4017"/>
    <w:rsid w:val="00AC6057"/>
    <w:rsid w:val="00AD5F2C"/>
    <w:rsid w:val="00B318A3"/>
    <w:rsid w:val="00B54B99"/>
    <w:rsid w:val="00B636C9"/>
    <w:rsid w:val="00B95B15"/>
    <w:rsid w:val="00BD53A4"/>
    <w:rsid w:val="00C21E33"/>
    <w:rsid w:val="00C26FAF"/>
    <w:rsid w:val="00C53AFB"/>
    <w:rsid w:val="00D26F54"/>
    <w:rsid w:val="00D80D2C"/>
    <w:rsid w:val="00D84113"/>
    <w:rsid w:val="00DB3DBE"/>
    <w:rsid w:val="00DD3235"/>
    <w:rsid w:val="00E127B1"/>
    <w:rsid w:val="00E47F1F"/>
    <w:rsid w:val="00E92E1C"/>
    <w:rsid w:val="00F56B1D"/>
    <w:rsid w:val="00FA3F40"/>
    <w:rsid w:val="00FC0BDC"/>
    <w:rsid w:val="0C28431F"/>
    <w:rsid w:val="56436C06"/>
    <w:rsid w:val="7E8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C46A4C9-6999-49AC-93B4-637198B8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ongsunlead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ecruit@longsunlea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0B4AA-36FB-4C97-A62E-BACA1E0B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加入龙双，与新技术的缔造者携手前行，共创未来！</dc:creator>
  <cp:lastModifiedBy>赵红叶</cp:lastModifiedBy>
  <cp:revision>30</cp:revision>
  <cp:lastPrinted>2019-07-19T10:37:00Z</cp:lastPrinted>
  <dcterms:created xsi:type="dcterms:W3CDTF">2019-07-09T08:08:00Z</dcterms:created>
  <dcterms:modified xsi:type="dcterms:W3CDTF">2021-03-05T08:48:00Z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