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617" w:rsidRDefault="00425617">
      <w:pPr>
        <w:jc w:val="center"/>
        <w:rPr>
          <w:rFonts w:ascii="Arial" w:hAnsi="Arial" w:cs="Arial"/>
          <w:b/>
          <w:sz w:val="28"/>
          <w:szCs w:val="28"/>
        </w:rPr>
      </w:pPr>
    </w:p>
    <w:p w:rsidR="00CC2438" w:rsidRDefault="00CC2438" w:rsidP="00CC2438">
      <w:pPr>
        <w:jc w:val="center"/>
        <w:rPr>
          <w:rFonts w:ascii="Arial" w:hAnsi="Arial" w:cs="Arial"/>
          <w:b/>
          <w:sz w:val="28"/>
          <w:szCs w:val="28"/>
        </w:rPr>
      </w:pPr>
    </w:p>
    <w:p w:rsidR="00CC2438" w:rsidRDefault="00CC2438" w:rsidP="00CC2438">
      <w:pPr>
        <w:jc w:val="center"/>
        <w:rPr>
          <w:rFonts w:asciiTheme="majorEastAsia" w:eastAsiaTheme="majorEastAsia" w:hAnsiTheme="majorEastAsia" w:cs="Arial"/>
          <w:b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sz w:val="28"/>
          <w:szCs w:val="28"/>
        </w:rPr>
        <w:t xml:space="preserve">德州仪器 </w:t>
      </w:r>
      <w:r>
        <w:rPr>
          <w:rFonts w:ascii="Arial" w:eastAsiaTheme="majorEastAsia" w:hAnsi="Arial" w:cs="Arial"/>
          <w:b/>
          <w:sz w:val="28"/>
          <w:szCs w:val="28"/>
        </w:rPr>
        <w:t>Texas Instruments 2021</w:t>
      </w:r>
      <w:r>
        <w:rPr>
          <w:rFonts w:ascii="Arial" w:eastAsiaTheme="majorEastAsia" w:hAnsi="Arial" w:cs="Arial" w:hint="eastAsia"/>
          <w:b/>
          <w:sz w:val="28"/>
          <w:szCs w:val="28"/>
        </w:rPr>
        <w:t>春季校园招聘全面启动</w:t>
      </w:r>
    </w:p>
    <w:p w:rsidR="00CC2438" w:rsidRDefault="00CC2438" w:rsidP="00CC2438">
      <w:pPr>
        <w:ind w:hanging="630"/>
        <w:jc w:val="center"/>
        <w:rPr>
          <w:rFonts w:asciiTheme="majorEastAsia" w:eastAsiaTheme="majorEastAsia" w:hAnsiTheme="majorEastAsia" w:cs="Arial"/>
          <w:b/>
          <w:sz w:val="24"/>
        </w:rPr>
      </w:pPr>
      <w:r>
        <w:rPr>
          <w:rFonts w:asciiTheme="majorEastAsia" w:eastAsiaTheme="majorEastAsia" w:hAnsiTheme="majorEastAsia" w:cs="Arial" w:hint="eastAsia"/>
          <w:b/>
          <w:color w:val="FF0000"/>
          <w:sz w:val="24"/>
          <w:szCs w:val="28"/>
        </w:rPr>
        <w:t xml:space="preserve">   2021</w:t>
      </w:r>
      <w:r>
        <w:rPr>
          <w:rFonts w:asciiTheme="majorEastAsia" w:eastAsiaTheme="majorEastAsia" w:hAnsiTheme="majorEastAsia" w:cs="Arial" w:hint="eastAsia"/>
          <w:b/>
          <w:color w:val="FF0000"/>
          <w:sz w:val="24"/>
        </w:rPr>
        <w:t>应届生招聘/2022届暑期实习生招聘（可转正）</w:t>
      </w:r>
    </w:p>
    <w:p w:rsidR="00425617" w:rsidRDefault="00425617">
      <w:pPr>
        <w:ind w:hanging="630"/>
        <w:jc w:val="center"/>
        <w:rPr>
          <w:rFonts w:ascii="Arial" w:eastAsiaTheme="minorEastAsia" w:hAnsi="Arial" w:cs="Arial"/>
          <w:b/>
          <w:sz w:val="28"/>
          <w:szCs w:val="28"/>
        </w:rPr>
      </w:pPr>
    </w:p>
    <w:p w:rsidR="00425617" w:rsidRDefault="00157915">
      <w:pPr>
        <w:ind w:hanging="630"/>
        <w:jc w:val="center"/>
        <w:rPr>
          <w:rFonts w:asciiTheme="minorEastAsia" w:eastAsiaTheme="minorEastAsia" w:hAnsiTheme="minorEastAsia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网申地址</w:t>
      </w:r>
      <w:r>
        <w:rPr>
          <w:rFonts w:asciiTheme="minorEastAsia" w:eastAsiaTheme="minorEastAsia" w:hAnsiTheme="minorEastAsia" w:cs="Arial" w:hint="eastAsia"/>
          <w:b/>
          <w:sz w:val="28"/>
          <w:szCs w:val="28"/>
        </w:rPr>
        <w:t>：</w:t>
      </w:r>
      <w:hyperlink r:id="rId9" w:history="1">
        <w:r>
          <w:rPr>
            <w:rStyle w:val="Hyperlink"/>
            <w:rFonts w:asciiTheme="minorEastAsia" w:eastAsiaTheme="minorEastAsia" w:hAnsiTheme="minorEastAsia" w:cs="Arial"/>
            <w:b/>
            <w:sz w:val="28"/>
            <w:szCs w:val="28"/>
          </w:rPr>
          <w:t>http://campus.51job.com/ti/</w:t>
        </w:r>
      </w:hyperlink>
    </w:p>
    <w:p w:rsidR="00425617" w:rsidRPr="00162813" w:rsidRDefault="00162813" w:rsidP="00162813">
      <w:pPr>
        <w:ind w:left="630" w:hanging="630"/>
        <w:jc w:val="left"/>
        <w:rPr>
          <w:rFonts w:ascii="Arial" w:hAnsi="Arial" w:cs="Arial"/>
          <w:b/>
          <w:color w:val="FF0000"/>
          <w:sz w:val="28"/>
          <w:szCs w:val="28"/>
        </w:rPr>
      </w:pPr>
      <w:r w:rsidRPr="00162813">
        <w:rPr>
          <w:rFonts w:ascii="Arial" w:hAnsi="Arial" w:cs="Arial" w:hint="eastAsia"/>
          <w:b/>
          <w:color w:val="FF0000"/>
          <w:sz w:val="28"/>
          <w:szCs w:val="28"/>
        </w:rPr>
        <w:t>一、公司简介：</w:t>
      </w:r>
    </w:p>
    <w:p w:rsidR="00162813" w:rsidRDefault="00162813" w:rsidP="00162813">
      <w:pPr>
        <w:ind w:hanging="630"/>
        <w:jc w:val="left"/>
        <w:rPr>
          <w:rFonts w:ascii="Arial" w:hAnsi="Arial" w:cs="Arial" w:hint="eastAsia"/>
          <w:b/>
          <w:sz w:val="28"/>
          <w:szCs w:val="28"/>
        </w:rPr>
      </w:pPr>
    </w:p>
    <w:p w:rsidR="00425617" w:rsidRDefault="00157915">
      <w:pPr>
        <w:adjustRightInd w:val="0"/>
        <w:jc w:val="left"/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</w:pPr>
      <w:r>
        <w:rPr>
          <w:rFonts w:asciiTheme="minorEastAsia" w:eastAsiaTheme="minorEastAsia" w:hAnsiTheme="minorEastAsia" w:cs="Arial"/>
        </w:rPr>
        <w:t xml:space="preserve">    </w:t>
      </w:r>
      <w:r>
        <w:rPr>
          <w:rFonts w:asciiTheme="minorEastAsia" w:eastAsiaTheme="minorEastAsia" w:hAnsiTheme="minorEastAsia" w:cs="Arial" w:hint="eastAsia"/>
        </w:rPr>
        <w:t xml:space="preserve"> 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美国德州仪器公司(Texas Instruments) 是世界上最大的半导体公司之一，致力</w:t>
      </w:r>
      <w:r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于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打造一个更智能、更安全、更环保、更健康以及更精彩的生活。为了实现我们的愿景，我们需要创新、独特、有想法的人。而您，正是我们需要的人才。</w:t>
      </w:r>
    </w:p>
    <w:p w:rsidR="00425617" w:rsidRDefault="00157915">
      <w:pPr>
        <w:adjustRightInd w:val="0"/>
        <w:jc w:val="left"/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</w:pPr>
      <w:r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 xml:space="preserve"> </w:t>
      </w:r>
    </w:p>
    <w:p w:rsidR="00425617" w:rsidRDefault="00157915">
      <w:pPr>
        <w:jc w:val="left"/>
        <w:rPr>
          <w:rFonts w:asciiTheme="minorEastAsia" w:eastAsiaTheme="minorEastAsia" w:hAnsiTheme="minorEastAsia" w:cs="Arial"/>
          <w:b/>
          <w:bCs/>
          <w:color w:val="2A2A2A"/>
          <w:kern w:val="0"/>
          <w:sz w:val="18"/>
          <w:szCs w:val="18"/>
        </w:rPr>
      </w:pPr>
      <w:r>
        <w:rPr>
          <w:rFonts w:asciiTheme="minorEastAsia" w:eastAsiaTheme="minorEastAsia" w:hAnsiTheme="minorEastAsia" w:cs="Arial"/>
          <w:b/>
          <w:color w:val="2A2A2A"/>
          <w:kern w:val="0"/>
          <w:sz w:val="18"/>
          <w:szCs w:val="18"/>
        </w:rPr>
        <w:t xml:space="preserve">   </w:t>
      </w:r>
      <w:r>
        <w:rPr>
          <w:rFonts w:asciiTheme="minorEastAsia" w:eastAsiaTheme="minorEastAsia" w:hAnsiTheme="minorEastAsia" w:cs="Arial" w:hint="eastAsia"/>
          <w:b/>
          <w:color w:val="2A2A2A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Arial"/>
          <w:b/>
          <w:color w:val="2A2A2A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Arial" w:hint="eastAsia"/>
          <w:b/>
          <w:color w:val="2A2A2A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Arial"/>
          <w:b/>
          <w:color w:val="2A2A2A"/>
          <w:kern w:val="0"/>
          <w:sz w:val="18"/>
          <w:szCs w:val="18"/>
        </w:rPr>
        <w:t>我们关注每一个员工的职业发展</w:t>
      </w:r>
      <w:r>
        <w:rPr>
          <w:rFonts w:asciiTheme="minorEastAsia" w:eastAsiaTheme="minorEastAsia" w:hAnsiTheme="minorEastAsia" w:cs="Arial"/>
          <w:b/>
          <w:bCs/>
          <w:color w:val="2A2A2A"/>
          <w:kern w:val="0"/>
          <w:sz w:val="18"/>
          <w:szCs w:val="18"/>
        </w:rPr>
        <w:t>，并为之努力。</w:t>
      </w:r>
    </w:p>
    <w:p w:rsidR="00425617" w:rsidRDefault="00157915">
      <w:pPr>
        <w:jc w:val="left"/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</w:pP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br/>
      </w:r>
      <w:r>
        <w:rPr>
          <w:rFonts w:asciiTheme="minorEastAsia" w:eastAsiaTheme="minorEastAsia" w:hAnsiTheme="minorEastAsia" w:cs="Arial"/>
          <w:b/>
          <w:bCs/>
          <w:color w:val="2A2A2A"/>
          <w:kern w:val="0"/>
          <w:sz w:val="18"/>
          <w:szCs w:val="18"/>
        </w:rPr>
        <w:t xml:space="preserve">    </w:t>
      </w:r>
      <w:r>
        <w:rPr>
          <w:rFonts w:asciiTheme="minorEastAsia" w:eastAsiaTheme="minorEastAsia" w:hAnsiTheme="minorEastAsia" w:cs="Arial" w:hint="eastAsia"/>
          <w:b/>
          <w:bCs/>
          <w:color w:val="2A2A2A"/>
          <w:kern w:val="0"/>
          <w:sz w:val="18"/>
          <w:szCs w:val="18"/>
        </w:rPr>
        <w:t xml:space="preserve">  </w:t>
      </w:r>
      <w:r>
        <w:rPr>
          <w:rFonts w:asciiTheme="minorEastAsia" w:eastAsiaTheme="minorEastAsia" w:hAnsiTheme="minorEastAsia" w:cs="Arial"/>
          <w:b/>
          <w:bCs/>
          <w:color w:val="2A2A2A"/>
          <w:kern w:val="0"/>
          <w:sz w:val="18"/>
          <w:szCs w:val="18"/>
        </w:rPr>
        <w:t>加入TI，您可以与世界最先进的半导体科技零距离接触，并发挥领袖作用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——作为世界上最大的半导体公司之一，TI的模拟、嵌入式处理和无线技术已经渗透到人们日常生活的方方面面。您打出的每一通电话、进行的每一次网络连接、拍的每一张相片、看的每一场电影，TI技术都蕴含其中。自1986年进入中国以来，TI与国内众多知名厂商紧密合作，有效提升了中国电子产业核心技术水平，缩短了产业化进程，</w:t>
      </w:r>
      <w:r>
        <w:rPr>
          <w:rFonts w:asciiTheme="minorEastAsia" w:eastAsiaTheme="minorEastAsia" w:hAnsiTheme="minorEastAsia" w:cs="Arial"/>
          <w:sz w:val="18"/>
          <w:szCs w:val="20"/>
        </w:rPr>
        <w:t>加快与国际技术同步的产品进入市场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。2010年TI在中国成都设立首个在中国大陆的生产制造基地，2014</w:t>
      </w:r>
      <w:r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年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11</w:t>
      </w:r>
      <w:r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月，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TI</w:t>
      </w:r>
      <w:r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全球第七个封装测试厂在成都高新区正式开业投产。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 xml:space="preserve">2014 </w:t>
      </w:r>
      <w:r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年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 xml:space="preserve"> 11 </w:t>
      </w:r>
      <w:r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月，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TI</w:t>
      </w:r>
      <w:r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宣布在成都建立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 xml:space="preserve"> 300mm </w:t>
      </w:r>
      <w:r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的凸点加工厂并于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 xml:space="preserve"> 2017 </w:t>
      </w:r>
      <w:r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年正式投产，以扩展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 xml:space="preserve"> 300mm </w:t>
      </w:r>
      <w:r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模拟晶圆制造能力，更好的满足客户需求。这使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成都成为TI唯一集晶圆制造、封装、测试于一体的制造基地，将资源进一步贴近了中国</w:t>
      </w:r>
      <w:r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。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 xml:space="preserve">2011年4月TI启动了位于上海浦东机场综合保税区的产品分拨中心，将使产品配送至中国客户手中的等待时间减少一半。 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br/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br/>
      </w:r>
      <w:r>
        <w:rPr>
          <w:rFonts w:asciiTheme="minorEastAsia" w:eastAsiaTheme="minorEastAsia" w:hAnsiTheme="minorEastAsia" w:cs="Arial"/>
          <w:b/>
          <w:bCs/>
          <w:color w:val="2A2A2A"/>
          <w:kern w:val="0"/>
          <w:sz w:val="18"/>
          <w:szCs w:val="18"/>
        </w:rPr>
        <w:t xml:space="preserve">    </w:t>
      </w:r>
      <w:r>
        <w:rPr>
          <w:rFonts w:asciiTheme="minorEastAsia" w:eastAsiaTheme="minorEastAsia" w:hAnsiTheme="minorEastAsia" w:cs="Arial" w:hint="eastAsia"/>
          <w:b/>
          <w:bCs/>
          <w:color w:val="2A2A2A"/>
          <w:kern w:val="0"/>
          <w:sz w:val="18"/>
          <w:szCs w:val="18"/>
        </w:rPr>
        <w:t xml:space="preserve">  </w:t>
      </w:r>
      <w:r>
        <w:rPr>
          <w:rFonts w:asciiTheme="minorEastAsia" w:eastAsiaTheme="minorEastAsia" w:hAnsiTheme="minorEastAsia" w:cs="Arial"/>
          <w:b/>
          <w:bCs/>
          <w:color w:val="2A2A2A"/>
          <w:kern w:val="0"/>
          <w:sz w:val="18"/>
          <w:szCs w:val="18"/>
        </w:rPr>
        <w:t>加入TI，与最优秀的人共同成长，并启发下一代创新者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——TI拥有全球顶尖人才，锐意创新，引领技术前沿。TI多年来不断推进数字信号解决方案</w:t>
      </w:r>
      <w:r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、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嵌入式处理与模拟技术的大学计划，以配合中国工程院校教育和研究项目，至今德州仪器在中国</w:t>
      </w:r>
      <w:r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600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多个大学建立了超过</w:t>
      </w:r>
      <w:r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3,000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个数字信号处理、模拟及微控制器实验室，每年有超过</w:t>
      </w:r>
      <w:r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30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,000名学生在TI实验室训练，还有</w:t>
      </w:r>
      <w:r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数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 xml:space="preserve">万名学生参与TI主办的大学生设计竞赛，进一步促进了产学研的结合。 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br/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br/>
      </w:r>
      <w:r>
        <w:rPr>
          <w:rFonts w:asciiTheme="minorEastAsia" w:eastAsiaTheme="minorEastAsia" w:hAnsiTheme="minorEastAsia" w:cs="Arial"/>
          <w:b/>
          <w:bCs/>
          <w:color w:val="2A2A2A"/>
          <w:kern w:val="0"/>
          <w:sz w:val="18"/>
          <w:szCs w:val="18"/>
        </w:rPr>
        <w:t xml:space="preserve">      加入TI，您可以更灵活的选择工作的地点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——为了将资源部署更贴近快速增长的客户，</w:t>
      </w:r>
      <w:r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TI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在北京、上海、广州、深圳、成都、南京、重庆、西安、武汉、厦门、东莞、珠海、青岛、苏州、杭州、长沙以及香港等1</w:t>
      </w:r>
      <w:r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7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个城市设立了销售</w:t>
      </w:r>
      <w:r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与应用分公司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，</w:t>
      </w:r>
      <w:r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并在其中的3个城市北京、上海和深圳设立了研发中心与产品线团队，以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 xml:space="preserve">提供范围广泛的产品及服务，包括模拟和嵌入式信号处理产品、硬件和软件开发工具等。 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br/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br/>
      </w:r>
      <w:r>
        <w:rPr>
          <w:rFonts w:asciiTheme="minorEastAsia" w:eastAsiaTheme="minorEastAsia" w:hAnsiTheme="minorEastAsia" w:cs="Arial"/>
          <w:b/>
          <w:bCs/>
          <w:color w:val="2A2A2A"/>
          <w:kern w:val="0"/>
          <w:sz w:val="18"/>
          <w:szCs w:val="18"/>
        </w:rPr>
        <w:t xml:space="preserve">    </w:t>
      </w:r>
      <w:r>
        <w:rPr>
          <w:rFonts w:asciiTheme="minorEastAsia" w:eastAsiaTheme="minorEastAsia" w:hAnsiTheme="minorEastAsia" w:cs="Arial" w:hint="eastAsia"/>
          <w:b/>
          <w:bCs/>
          <w:color w:val="2A2A2A"/>
          <w:kern w:val="0"/>
          <w:sz w:val="18"/>
          <w:szCs w:val="18"/>
        </w:rPr>
        <w:t xml:space="preserve">  </w:t>
      </w:r>
      <w:r>
        <w:rPr>
          <w:rFonts w:asciiTheme="minorEastAsia" w:eastAsiaTheme="minorEastAsia" w:hAnsiTheme="minorEastAsia" w:cs="Arial"/>
          <w:b/>
          <w:bCs/>
          <w:color w:val="2A2A2A"/>
          <w:kern w:val="0"/>
          <w:sz w:val="18"/>
          <w:szCs w:val="18"/>
        </w:rPr>
        <w:t>加入TI，您可以成为TI志愿者中的一员，从而成为融入社区，服务社会的典范——</w:t>
      </w:r>
      <w:r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TI鼓励员工成为TI公益事业的一员，并利用自身的技术背景为偏远地区学生的电子科学启蒙出谋划策，设计系列课件和电子教具并亲自授课。由TI发起的公益助学课程“TI魔力芯动课堂”已经在TI希望小学中开展， 并将作为长期项目在更多TI多媒体教室所在学校以及TI在中国各分支机构所在社区的学校中授课。</w:t>
      </w:r>
    </w:p>
    <w:p w:rsidR="00425617" w:rsidRDefault="00425617">
      <w:pPr>
        <w:adjustRightInd w:val="0"/>
        <w:jc w:val="left"/>
        <w:rPr>
          <w:rFonts w:asciiTheme="minorEastAsia" w:eastAsiaTheme="minorEastAsia" w:hAnsiTheme="minorEastAsia" w:cs="Arial"/>
          <w:sz w:val="20"/>
          <w:szCs w:val="20"/>
        </w:rPr>
      </w:pPr>
    </w:p>
    <w:p w:rsidR="00425617" w:rsidRDefault="00157915">
      <w:pPr>
        <w:adjustRightInd w:val="0"/>
        <w:ind w:firstLine="288"/>
        <w:jc w:val="left"/>
        <w:rPr>
          <w:rFonts w:asciiTheme="minorEastAsia" w:eastAsiaTheme="minorEastAsia" w:hAnsiTheme="minorEastAsia" w:cs="Arial"/>
          <w:sz w:val="18"/>
          <w:szCs w:val="18"/>
        </w:rPr>
      </w:pPr>
      <w:r>
        <w:rPr>
          <w:rFonts w:asciiTheme="minorEastAsia" w:eastAsiaTheme="minorEastAsia" w:hAnsiTheme="minorEastAsia" w:cs="Arial" w:hint="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cs="Arial"/>
          <w:sz w:val="18"/>
          <w:szCs w:val="18"/>
        </w:rPr>
        <w:t>选择一个好的起点，对整个职业生涯至关重要。德州仪器作为全球半导体行业的领军人物，我们为优秀的你提供有竞争力的薪酬福利，前沿的技术平台，全面系统的培训体系和量身定制的职业发展通道。同时你还将参与到众多的公益活动和多彩的员工文体活动中。无论是你的技术能力</w:t>
      </w:r>
      <w:r>
        <w:rPr>
          <w:rFonts w:asciiTheme="minorEastAsia" w:eastAsiaTheme="minorEastAsia" w:hAnsiTheme="minorEastAsia" w:cs="Arial" w:hint="eastAsia"/>
          <w:sz w:val="18"/>
          <w:szCs w:val="18"/>
        </w:rPr>
        <w:t>和</w:t>
      </w:r>
      <w:r>
        <w:rPr>
          <w:rFonts w:asciiTheme="minorEastAsia" w:eastAsiaTheme="minorEastAsia" w:hAnsiTheme="minorEastAsia" w:cs="Arial"/>
          <w:sz w:val="18"/>
          <w:szCs w:val="18"/>
        </w:rPr>
        <w:t>外语水平，还是管理技巧</w:t>
      </w:r>
      <w:r>
        <w:rPr>
          <w:rFonts w:asciiTheme="minorEastAsia" w:eastAsiaTheme="minorEastAsia" w:hAnsiTheme="minorEastAsia" w:cs="Arial" w:hint="eastAsia"/>
          <w:sz w:val="18"/>
          <w:szCs w:val="18"/>
        </w:rPr>
        <w:t>及</w:t>
      </w:r>
      <w:r>
        <w:rPr>
          <w:rFonts w:asciiTheme="minorEastAsia" w:eastAsiaTheme="minorEastAsia" w:hAnsiTheme="minorEastAsia" w:cs="Arial"/>
          <w:sz w:val="18"/>
          <w:szCs w:val="18"/>
        </w:rPr>
        <w:t>人际沟通，都能得到全方位的提升，使你在未来的工作和生活中受益良多。</w:t>
      </w:r>
    </w:p>
    <w:p w:rsidR="00425617" w:rsidRDefault="00425617">
      <w:pPr>
        <w:adjustRightInd w:val="0"/>
        <w:ind w:firstLine="288"/>
        <w:jc w:val="left"/>
        <w:rPr>
          <w:rFonts w:asciiTheme="minorEastAsia" w:eastAsiaTheme="minorEastAsia" w:hAnsiTheme="minorEastAsia" w:cs="Arial"/>
          <w:sz w:val="18"/>
          <w:szCs w:val="18"/>
        </w:rPr>
      </w:pPr>
    </w:p>
    <w:p w:rsidR="00425617" w:rsidRDefault="00157915">
      <w:pPr>
        <w:adjustRightInd w:val="0"/>
        <w:ind w:firstLine="288"/>
        <w:jc w:val="left"/>
        <w:rPr>
          <w:rFonts w:asciiTheme="minorEastAsia" w:eastAsiaTheme="minorEastAsia" w:hAnsiTheme="minorEastAsia" w:cs="Arial"/>
          <w:sz w:val="18"/>
          <w:szCs w:val="18"/>
        </w:rPr>
      </w:pPr>
      <w:r>
        <w:rPr>
          <w:rFonts w:asciiTheme="minorEastAsia" w:eastAsiaTheme="minorEastAsia" w:hAnsiTheme="minorEastAsia" w:cs="Arial" w:hint="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Arial"/>
          <w:sz w:val="18"/>
          <w:szCs w:val="18"/>
        </w:rPr>
        <w:t>如欲了解关于TI的更多信息，敬请登录全球网站</w:t>
      </w:r>
      <w:hyperlink r:id="rId10" w:tgtFrame="_blank" w:history="1">
        <w:r>
          <w:rPr>
            <w:rStyle w:val="Hyperlink"/>
            <w:rFonts w:asciiTheme="minorEastAsia" w:eastAsiaTheme="minorEastAsia" w:hAnsiTheme="minorEastAsia" w:cs="Arial"/>
            <w:sz w:val="18"/>
            <w:szCs w:val="18"/>
          </w:rPr>
          <w:t>http://www.ti.com/</w:t>
        </w:r>
      </w:hyperlink>
      <w:r>
        <w:rPr>
          <w:rFonts w:asciiTheme="minorEastAsia" w:eastAsiaTheme="minorEastAsia" w:hAnsiTheme="minorEastAsia" w:cs="Arial"/>
          <w:sz w:val="18"/>
          <w:szCs w:val="18"/>
        </w:rPr>
        <w:t>，或中文网站</w:t>
      </w:r>
      <w:hyperlink r:id="rId11" w:tgtFrame="_blank" w:history="1">
        <w:r>
          <w:rPr>
            <w:rStyle w:val="Hyperlink"/>
            <w:rFonts w:asciiTheme="minorEastAsia" w:eastAsiaTheme="minorEastAsia" w:hAnsiTheme="minorEastAsia" w:cs="Arial"/>
            <w:sz w:val="18"/>
            <w:szCs w:val="18"/>
          </w:rPr>
          <w:t>http://www.ti.com.cn/</w:t>
        </w:r>
      </w:hyperlink>
      <w:r>
        <w:rPr>
          <w:rFonts w:asciiTheme="minorEastAsia" w:eastAsiaTheme="minorEastAsia" w:hAnsiTheme="minorEastAsia" w:cs="Arial"/>
          <w:sz w:val="18"/>
          <w:szCs w:val="18"/>
        </w:rPr>
        <w:t>。</w:t>
      </w:r>
    </w:p>
    <w:p w:rsidR="00425617" w:rsidRDefault="00425617">
      <w:pPr>
        <w:adjustRightInd w:val="0"/>
        <w:ind w:firstLine="288"/>
        <w:jc w:val="left"/>
        <w:rPr>
          <w:rFonts w:asciiTheme="minorEastAsia" w:eastAsiaTheme="minorEastAsia" w:hAnsiTheme="minorEastAsia" w:cs="Arial"/>
          <w:sz w:val="18"/>
          <w:szCs w:val="18"/>
        </w:rPr>
      </w:pPr>
    </w:p>
    <w:p w:rsidR="00425617" w:rsidRDefault="00157915">
      <w:pPr>
        <w:adjustRightInd w:val="0"/>
        <w:ind w:firstLine="288"/>
        <w:jc w:val="left"/>
        <w:rPr>
          <w:rStyle w:val="Hyperlink"/>
          <w:rFonts w:asciiTheme="minorEastAsia" w:eastAsiaTheme="minorEastAsia" w:hAnsiTheme="minorEastAsia" w:cs="Arial"/>
          <w:color w:val="auto"/>
          <w:sz w:val="18"/>
          <w:szCs w:val="18"/>
          <w:u w:val="none"/>
        </w:rPr>
      </w:pPr>
      <w:bookmarkStart w:id="0" w:name="OLE_LINK3"/>
      <w:bookmarkStart w:id="1" w:name="OLE_LINK4"/>
      <w:r>
        <w:rPr>
          <w:rFonts w:asciiTheme="minorEastAsia" w:eastAsiaTheme="minorEastAsia" w:hAnsiTheme="minorEastAsia" w:cs="Arial" w:hint="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Arial"/>
          <w:sz w:val="18"/>
          <w:szCs w:val="18"/>
        </w:rPr>
        <w:t>20</w:t>
      </w:r>
      <w:r>
        <w:rPr>
          <w:rFonts w:asciiTheme="minorEastAsia" w:eastAsiaTheme="minorEastAsia" w:hAnsiTheme="minorEastAsia" w:cs="Arial" w:hint="eastAsia"/>
          <w:sz w:val="18"/>
          <w:szCs w:val="18"/>
        </w:rPr>
        <w:t>2</w:t>
      </w:r>
      <w:r w:rsidR="00162813">
        <w:rPr>
          <w:rFonts w:asciiTheme="minorEastAsia" w:eastAsiaTheme="minorEastAsia" w:hAnsiTheme="minorEastAsia" w:cs="Arial" w:hint="eastAsia"/>
          <w:sz w:val="18"/>
          <w:szCs w:val="18"/>
        </w:rPr>
        <w:t>2春</w:t>
      </w:r>
      <w:r>
        <w:rPr>
          <w:rFonts w:asciiTheme="minorEastAsia" w:eastAsiaTheme="minorEastAsia" w:hAnsiTheme="minorEastAsia" w:cs="Arial" w:hint="eastAsia"/>
          <w:sz w:val="18"/>
          <w:szCs w:val="18"/>
        </w:rPr>
        <w:t>季</w:t>
      </w:r>
      <w:r>
        <w:rPr>
          <w:rFonts w:asciiTheme="minorEastAsia" w:eastAsiaTheme="minorEastAsia" w:hAnsiTheme="minorEastAsia" w:cs="Arial"/>
          <w:sz w:val="18"/>
          <w:szCs w:val="18"/>
        </w:rPr>
        <w:t>校园招聘，我们在全国各地开放招聘</w:t>
      </w:r>
      <w:r>
        <w:rPr>
          <w:rFonts w:asciiTheme="minorEastAsia" w:eastAsiaTheme="minorEastAsia" w:hAnsiTheme="minorEastAsia" w:cs="Arial" w:hint="eastAsia"/>
          <w:sz w:val="18"/>
          <w:szCs w:val="18"/>
        </w:rPr>
        <w:t>技术</w:t>
      </w:r>
      <w:r>
        <w:rPr>
          <w:rFonts w:asciiTheme="minorEastAsia" w:eastAsiaTheme="minorEastAsia" w:hAnsiTheme="minorEastAsia" w:cs="Arial"/>
          <w:sz w:val="18"/>
          <w:szCs w:val="18"/>
        </w:rPr>
        <w:t>销售</w:t>
      </w:r>
      <w:r>
        <w:rPr>
          <w:rFonts w:asciiTheme="minorEastAsia" w:eastAsiaTheme="minorEastAsia" w:hAnsiTheme="minorEastAsia" w:cs="Arial" w:hint="eastAsia"/>
          <w:sz w:val="18"/>
          <w:szCs w:val="18"/>
        </w:rPr>
        <w:t>及应用</w:t>
      </w:r>
      <w:r>
        <w:rPr>
          <w:rFonts w:asciiTheme="minorEastAsia" w:eastAsiaTheme="minorEastAsia" w:hAnsiTheme="minorEastAsia" w:cs="Arial"/>
          <w:sz w:val="18"/>
          <w:szCs w:val="18"/>
        </w:rPr>
        <w:t>、研发、</w:t>
      </w:r>
      <w:r>
        <w:rPr>
          <w:rFonts w:asciiTheme="minorEastAsia" w:eastAsiaTheme="minorEastAsia" w:hAnsiTheme="minorEastAsia" w:cs="Arial" w:hint="eastAsia"/>
          <w:sz w:val="18"/>
          <w:szCs w:val="18"/>
        </w:rPr>
        <w:t>职能及</w:t>
      </w:r>
      <w:r>
        <w:rPr>
          <w:rFonts w:asciiTheme="minorEastAsia" w:eastAsiaTheme="minorEastAsia" w:hAnsiTheme="minorEastAsia" w:cs="Arial"/>
          <w:sz w:val="18"/>
          <w:szCs w:val="18"/>
        </w:rPr>
        <w:t>生产制造</w:t>
      </w:r>
      <w:r>
        <w:rPr>
          <w:rFonts w:asciiTheme="minorEastAsia" w:eastAsiaTheme="minorEastAsia" w:hAnsiTheme="minorEastAsia" w:cs="Arial" w:hint="eastAsia"/>
          <w:sz w:val="18"/>
          <w:szCs w:val="18"/>
        </w:rPr>
        <w:t>类</w:t>
      </w:r>
      <w:r>
        <w:rPr>
          <w:rFonts w:asciiTheme="minorEastAsia" w:eastAsiaTheme="minorEastAsia" w:hAnsiTheme="minorEastAsia" w:cs="Arial"/>
          <w:sz w:val="18"/>
          <w:szCs w:val="18"/>
        </w:rPr>
        <w:t>岗位，应聘请点击：</w:t>
      </w:r>
      <w:bookmarkEnd w:id="0"/>
      <w:bookmarkEnd w:id="1"/>
      <w:r>
        <w:rPr>
          <w:rFonts w:asciiTheme="minorEastAsia" w:eastAsiaTheme="minorEastAsia" w:hAnsiTheme="minorEastAsia" w:cs="Arial" w:hint="eastAsia"/>
          <w:sz w:val="18"/>
          <w:szCs w:val="18"/>
        </w:rPr>
        <w:t>TI校招网站（</w:t>
      </w:r>
      <w:hyperlink r:id="rId12" w:history="1">
        <w:r>
          <w:rPr>
            <w:rStyle w:val="Hyperlink"/>
            <w:rFonts w:asciiTheme="minorEastAsia" w:eastAsiaTheme="minorEastAsia" w:hAnsiTheme="minorEastAsia" w:cs="Arial"/>
            <w:color w:val="auto"/>
            <w:sz w:val="18"/>
            <w:szCs w:val="18"/>
          </w:rPr>
          <w:t>http://campus.51job.com/ti</w:t>
        </w:r>
      </w:hyperlink>
      <w:r>
        <w:rPr>
          <w:rFonts w:asciiTheme="minorEastAsia" w:eastAsiaTheme="minorEastAsia" w:hAnsiTheme="minorEastAsia" w:cs="Arial" w:hint="eastAsia"/>
          <w:sz w:val="18"/>
          <w:szCs w:val="18"/>
        </w:rPr>
        <w:t>）或扫一扫网申二维码</w:t>
      </w:r>
      <w:r>
        <w:rPr>
          <w:rFonts w:asciiTheme="minorEastAsia" w:eastAsiaTheme="minorEastAsia" w:hAnsiTheme="minorEastAsia" w:cs="Arial"/>
          <w:sz w:val="18"/>
          <w:szCs w:val="18"/>
        </w:rPr>
        <w:t>，请务必认真阅读仔细选择，并请上传附件简历。我们的校园官方微信会实时更新学校行程，面试安</w:t>
      </w:r>
      <w:r>
        <w:rPr>
          <w:rFonts w:asciiTheme="minorEastAsia" w:eastAsiaTheme="minorEastAsia" w:hAnsiTheme="minorEastAsia" w:cs="Arial"/>
          <w:color w:val="000000"/>
          <w:sz w:val="18"/>
          <w:szCs w:val="18"/>
        </w:rPr>
        <w:t>排等信息，欢迎关</w:t>
      </w:r>
      <w:r>
        <w:rPr>
          <w:rFonts w:asciiTheme="minorEastAsia" w:eastAsiaTheme="minorEastAsia" w:hAnsiTheme="minorEastAsia" w:cs="Arial"/>
          <w:sz w:val="18"/>
          <w:szCs w:val="18"/>
        </w:rPr>
        <w:t>注：TI校园招聘官方</w:t>
      </w:r>
      <w:r>
        <w:rPr>
          <w:rStyle w:val="Hyperlink"/>
          <w:rFonts w:asciiTheme="minorEastAsia" w:eastAsiaTheme="minorEastAsia" w:hAnsiTheme="minorEastAsia" w:cs="Arial"/>
          <w:color w:val="auto"/>
          <w:sz w:val="18"/>
          <w:szCs w:val="18"/>
          <w:u w:val="none"/>
        </w:rPr>
        <w:t>微信平台：</w:t>
      </w:r>
      <w:r>
        <w:rPr>
          <w:rStyle w:val="Hyperlink"/>
          <w:rFonts w:asciiTheme="minorEastAsia" w:eastAsiaTheme="minorEastAsia" w:hAnsiTheme="minorEastAsia" w:cs="Arial"/>
          <w:sz w:val="18"/>
          <w:szCs w:val="18"/>
        </w:rPr>
        <w:t>TI-Campus</w:t>
      </w:r>
      <w:r>
        <w:rPr>
          <w:rStyle w:val="Hyperlink"/>
          <w:rFonts w:asciiTheme="minorEastAsia" w:eastAsiaTheme="minorEastAsia" w:hAnsiTheme="minorEastAsia" w:cs="Arial" w:hint="eastAsia"/>
          <w:color w:val="auto"/>
          <w:sz w:val="18"/>
          <w:szCs w:val="18"/>
          <w:u w:val="none"/>
        </w:rPr>
        <w:t>。</w:t>
      </w:r>
    </w:p>
    <w:p w:rsidR="00425617" w:rsidRDefault="00157915">
      <w:pPr>
        <w:adjustRightInd w:val="0"/>
        <w:ind w:firstLine="288"/>
        <w:jc w:val="left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 w:hint="eastAsia"/>
          <w:noProof/>
          <w:color w:val="auto"/>
          <w:sz w:val="20"/>
          <w:szCs w:val="20"/>
          <w:u w:val="none"/>
        </w:rPr>
        <w:lastRenderedPageBreak/>
        <w:drawing>
          <wp:inline distT="0" distB="0" distL="114300" distR="114300">
            <wp:extent cx="1309370" cy="1309370"/>
            <wp:effectExtent l="0" t="0" r="1270" b="1270"/>
            <wp:docPr id="1" name="图片 1" descr="e91dc7e4fedddf6b6feb1cbca44f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1dc7e4fedddf6b6feb1cbca44fe3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yperlink"/>
          <w:rFonts w:ascii="Arial" w:hAnsi="Arial" w:cs="Arial" w:hint="eastAsia"/>
          <w:color w:val="auto"/>
          <w:sz w:val="20"/>
          <w:szCs w:val="20"/>
          <w:u w:val="none"/>
        </w:rPr>
        <w:t xml:space="preserve">                                                       </w:t>
      </w:r>
      <w:r>
        <w:rPr>
          <w:rStyle w:val="Hyperlink"/>
          <w:rFonts w:ascii="Arial" w:hAnsi="Arial" w:cs="Arial" w:hint="eastAsia"/>
          <w:noProof/>
          <w:color w:val="auto"/>
          <w:sz w:val="20"/>
          <w:szCs w:val="20"/>
          <w:u w:val="none"/>
        </w:rPr>
        <w:drawing>
          <wp:inline distT="0" distB="0" distL="114300" distR="114300">
            <wp:extent cx="1281430" cy="1281430"/>
            <wp:effectExtent l="0" t="0" r="13970" b="13970"/>
            <wp:docPr id="2" name="图片 2" descr="590e07704583325efd508a24d31a6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90e07704583325efd508a24d31a64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617" w:rsidRDefault="00157915">
      <w:pPr>
        <w:ind w:firstLine="720"/>
        <w:rPr>
          <w:rFonts w:ascii="Arial" w:hAnsi="Arial" w:cs="Arial"/>
          <w:b/>
          <w:sz w:val="18"/>
          <w:szCs w:val="21"/>
        </w:rPr>
      </w:pPr>
      <w:r>
        <w:rPr>
          <w:rFonts w:ascii="Arial" w:hAnsi="Arial" w:cs="Arial" w:hint="eastAsia"/>
          <w:b/>
          <w:sz w:val="18"/>
          <w:szCs w:val="21"/>
        </w:rPr>
        <w:t xml:space="preserve">         </w:t>
      </w:r>
    </w:p>
    <w:p w:rsidR="00425617" w:rsidRDefault="001579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 w:hint="eastAsia"/>
          <w:b/>
          <w:sz w:val="16"/>
          <w:szCs w:val="16"/>
        </w:rPr>
        <w:t>关注“德州仪芯新招聘”扫码</w:t>
      </w:r>
      <w:r w:rsidR="00162813">
        <w:rPr>
          <w:rFonts w:ascii="Arial" w:hAnsi="Arial" w:cs="Arial" w:hint="eastAsia"/>
          <w:b/>
          <w:sz w:val="16"/>
          <w:szCs w:val="16"/>
        </w:rPr>
        <w:t>了解职位详情，</w:t>
      </w:r>
      <w:r>
        <w:rPr>
          <w:rFonts w:ascii="Arial" w:hAnsi="Arial" w:cs="Arial" w:hint="eastAsia"/>
          <w:b/>
          <w:sz w:val="16"/>
          <w:szCs w:val="16"/>
        </w:rPr>
        <w:t>快速</w:t>
      </w:r>
      <w:r w:rsidR="00162813">
        <w:rPr>
          <w:rFonts w:ascii="Arial" w:hAnsi="Arial" w:cs="Arial" w:hint="eastAsia"/>
          <w:b/>
          <w:sz w:val="16"/>
          <w:szCs w:val="16"/>
        </w:rPr>
        <w:t>完成</w:t>
      </w:r>
      <w:r>
        <w:rPr>
          <w:rFonts w:ascii="Arial" w:hAnsi="Arial" w:cs="Arial" w:hint="eastAsia"/>
          <w:b/>
          <w:sz w:val="16"/>
          <w:szCs w:val="16"/>
        </w:rPr>
        <w:t>简历投递</w:t>
      </w:r>
      <w:r>
        <w:rPr>
          <w:rFonts w:ascii="Arial" w:hAnsi="Arial" w:cs="Arial" w:hint="eastAsia"/>
          <w:b/>
          <w:sz w:val="20"/>
          <w:szCs w:val="20"/>
        </w:rPr>
        <w:t>；</w:t>
      </w:r>
      <w:r w:rsidR="00162813">
        <w:rPr>
          <w:rFonts w:ascii="Arial" w:hAnsi="Arial" w:cs="Arial" w:hint="eastAsia"/>
          <w:b/>
          <w:sz w:val="20"/>
          <w:szCs w:val="20"/>
        </w:rPr>
        <w:t xml:space="preserve"> </w:t>
      </w:r>
      <w:r w:rsidR="00162813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 w:hint="eastAsia"/>
          <w:b/>
          <w:sz w:val="16"/>
          <w:szCs w:val="16"/>
        </w:rPr>
        <w:t>关注“德州仪器校园招聘计划”公众号获取更多春招</w:t>
      </w:r>
      <w:r w:rsidR="00162813">
        <w:rPr>
          <w:rFonts w:ascii="Arial" w:hAnsi="Arial" w:cs="Arial" w:hint="eastAsia"/>
          <w:b/>
          <w:sz w:val="16"/>
          <w:szCs w:val="16"/>
        </w:rPr>
        <w:t>及宣讲会</w:t>
      </w:r>
      <w:r>
        <w:rPr>
          <w:rFonts w:ascii="Arial" w:hAnsi="Arial" w:cs="Arial" w:hint="eastAsia"/>
          <w:b/>
          <w:sz w:val="16"/>
          <w:szCs w:val="16"/>
        </w:rPr>
        <w:t>行程；</w:t>
      </w:r>
    </w:p>
    <w:p w:rsidR="00162813" w:rsidRDefault="00162813">
      <w:pPr>
        <w:rPr>
          <w:rFonts w:ascii="Arial" w:hAnsi="Arial" w:cs="Arial"/>
          <w:b/>
          <w:color w:val="FF0000"/>
          <w:sz w:val="24"/>
          <w:u w:val="single"/>
        </w:rPr>
      </w:pPr>
    </w:p>
    <w:p w:rsidR="00425617" w:rsidRPr="00162813" w:rsidRDefault="00162813">
      <w:pPr>
        <w:rPr>
          <w:rFonts w:ascii="Arial" w:hAnsi="Arial" w:cs="Arial"/>
          <w:b/>
          <w:color w:val="FF0000"/>
          <w:sz w:val="28"/>
          <w:u w:val="single"/>
        </w:rPr>
      </w:pPr>
      <w:r w:rsidRPr="00162813">
        <w:rPr>
          <w:rFonts w:ascii="Arial" w:hAnsi="Arial" w:cs="Arial" w:hint="eastAsia"/>
          <w:b/>
          <w:color w:val="FF0000"/>
          <w:sz w:val="28"/>
          <w:u w:val="single"/>
        </w:rPr>
        <w:t>二、</w:t>
      </w:r>
      <w:r w:rsidR="00157915" w:rsidRPr="00162813">
        <w:rPr>
          <w:rFonts w:ascii="Arial" w:hAnsi="Arial" w:cs="Arial"/>
          <w:b/>
          <w:color w:val="FF0000"/>
          <w:sz w:val="28"/>
          <w:u w:val="single"/>
        </w:rPr>
        <w:t>校招关键点：</w:t>
      </w:r>
    </w:p>
    <w:p w:rsidR="00162813" w:rsidRDefault="00162813">
      <w:pPr>
        <w:rPr>
          <w:rFonts w:ascii="Arial" w:hAnsi="Arial" w:cs="Arial" w:hint="eastAsia"/>
          <w:b/>
          <w:color w:val="FF0000"/>
          <w:sz w:val="24"/>
          <w:u w:val="single"/>
        </w:rPr>
      </w:pPr>
    </w:p>
    <w:p w:rsidR="00425617" w:rsidRDefault="00157915">
      <w:pPr>
        <w:pStyle w:val="ListParagraph"/>
        <w:numPr>
          <w:ilvl w:val="0"/>
          <w:numId w:val="1"/>
        </w:numPr>
        <w:rPr>
          <w:rStyle w:val="Hyperlink"/>
          <w:rFonts w:asciiTheme="minorEastAsia" w:hAnsiTheme="minorEastAsia"/>
          <w:color w:val="auto"/>
          <w:sz w:val="20"/>
          <w:szCs w:val="20"/>
          <w:u w:val="none"/>
        </w:rPr>
      </w:pPr>
      <w:r>
        <w:rPr>
          <w:rFonts w:asciiTheme="minorEastAsia" w:hAnsiTheme="minorEastAsia" w:cs="Arial" w:hint="eastAsia"/>
          <w:sz w:val="20"/>
          <w:szCs w:val="20"/>
        </w:rPr>
        <w:t>网申地址：</w:t>
      </w:r>
      <w:hyperlink r:id="rId15" w:history="1">
        <w:r>
          <w:rPr>
            <w:rStyle w:val="Hyperlink"/>
            <w:rFonts w:asciiTheme="minorEastAsia" w:hAnsiTheme="minorEastAsia" w:hint="eastAsia"/>
            <w:color w:val="auto"/>
            <w:sz w:val="20"/>
            <w:szCs w:val="20"/>
            <w:u w:val="none"/>
          </w:rPr>
          <w:t>http://campus.51job.com/ti/</w:t>
        </w:r>
      </w:hyperlink>
      <w:r>
        <w:rPr>
          <w:rStyle w:val="Hyperlink"/>
          <w:rFonts w:asciiTheme="minorEastAsia" w:hAnsiTheme="minorEastAsia" w:hint="eastAsia"/>
          <w:color w:val="auto"/>
          <w:sz w:val="20"/>
          <w:szCs w:val="20"/>
          <w:u w:val="none"/>
        </w:rPr>
        <w:t xml:space="preserve">  或者手机微信扫描上方招聘二维码快速完成岗位投递</w:t>
      </w:r>
    </w:p>
    <w:p w:rsidR="00425617" w:rsidRDefault="00157915">
      <w:pPr>
        <w:pStyle w:val="ListParagraph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内部推荐：</w:t>
      </w:r>
      <w:r w:rsidR="00162813">
        <w:rPr>
          <w:rFonts w:asciiTheme="minorEastAsia" w:hAnsiTheme="minorEastAsia" w:hint="eastAsia"/>
          <w:sz w:val="20"/>
          <w:szCs w:val="20"/>
        </w:rPr>
        <w:t>找到你在T</w:t>
      </w:r>
      <w:r w:rsidR="00162813">
        <w:rPr>
          <w:rFonts w:asciiTheme="minorEastAsia" w:hAnsiTheme="minorEastAsia"/>
          <w:sz w:val="20"/>
          <w:szCs w:val="20"/>
        </w:rPr>
        <w:t>I</w:t>
      </w:r>
      <w:r w:rsidR="00162813">
        <w:rPr>
          <w:rFonts w:asciiTheme="minorEastAsia" w:hAnsiTheme="minorEastAsia" w:hint="eastAsia"/>
          <w:sz w:val="20"/>
          <w:szCs w:val="20"/>
        </w:rPr>
        <w:t>工作的</w:t>
      </w:r>
      <w:r>
        <w:rPr>
          <w:rFonts w:asciiTheme="minorEastAsia" w:hAnsiTheme="minorEastAsia" w:hint="eastAsia"/>
          <w:sz w:val="20"/>
          <w:szCs w:val="20"/>
        </w:rPr>
        <w:t>学长学姐</w:t>
      </w:r>
      <w:r w:rsidR="00162813">
        <w:rPr>
          <w:rFonts w:asciiTheme="minorEastAsia" w:hAnsiTheme="minorEastAsia" w:hint="eastAsia"/>
          <w:sz w:val="20"/>
          <w:szCs w:val="20"/>
        </w:rPr>
        <w:t>内推，简历</w:t>
      </w:r>
      <w:r>
        <w:rPr>
          <w:rFonts w:asciiTheme="minorEastAsia" w:hAnsiTheme="minorEastAsia" w:hint="eastAsia"/>
          <w:sz w:val="20"/>
          <w:szCs w:val="20"/>
        </w:rPr>
        <w:t>直达HR信箱</w:t>
      </w:r>
    </w:p>
    <w:p w:rsidR="00425617" w:rsidRDefault="00157915">
      <w:pPr>
        <w:pStyle w:val="ListParagraph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空中宣讲会：</w:t>
      </w:r>
      <w:r>
        <w:rPr>
          <w:rFonts w:asciiTheme="minorEastAsia" w:hAnsiTheme="minorEastAsia"/>
          <w:sz w:val="20"/>
          <w:szCs w:val="20"/>
        </w:rPr>
        <w:t>3</w:t>
      </w:r>
      <w:r>
        <w:rPr>
          <w:rFonts w:asciiTheme="minorEastAsia" w:hAnsiTheme="minorEastAsia" w:hint="eastAsia"/>
          <w:sz w:val="20"/>
          <w:szCs w:val="20"/>
        </w:rPr>
        <w:t>/</w:t>
      </w:r>
      <w:r>
        <w:rPr>
          <w:rFonts w:asciiTheme="minorEastAsia" w:hAnsiTheme="minorEastAsia"/>
          <w:sz w:val="20"/>
          <w:szCs w:val="20"/>
        </w:rPr>
        <w:t>2</w:t>
      </w:r>
      <w:r w:rsidR="00162813">
        <w:rPr>
          <w:rFonts w:asciiTheme="minorEastAsia" w:hAnsiTheme="minorEastAsia" w:hint="eastAsia"/>
          <w:sz w:val="20"/>
          <w:szCs w:val="20"/>
        </w:rPr>
        <w:t>3</w:t>
      </w:r>
      <w:r w:rsidR="00162813">
        <w:rPr>
          <w:rFonts w:asciiTheme="minorEastAsia" w:hAnsiTheme="minorEastAsia"/>
          <w:sz w:val="20"/>
          <w:szCs w:val="20"/>
        </w:rPr>
        <w:t xml:space="preserve"> </w:t>
      </w:r>
      <w:r w:rsidR="00162813">
        <w:rPr>
          <w:rFonts w:asciiTheme="minorEastAsia" w:hAnsiTheme="minorEastAsia" w:hint="eastAsia"/>
          <w:sz w:val="20"/>
          <w:szCs w:val="20"/>
        </w:rPr>
        <w:t>空中直播宣讲会，3/25成都制造基地空宣专场，</w:t>
      </w:r>
      <w:r>
        <w:rPr>
          <w:rFonts w:asciiTheme="minorEastAsia" w:hAnsiTheme="minorEastAsia"/>
          <w:sz w:val="20"/>
          <w:szCs w:val="20"/>
        </w:rPr>
        <w:t xml:space="preserve"> </w:t>
      </w:r>
      <w:r w:rsidR="00162813">
        <w:rPr>
          <w:rFonts w:asciiTheme="minorEastAsia" w:hAnsiTheme="minorEastAsia" w:hint="eastAsia"/>
          <w:sz w:val="20"/>
          <w:szCs w:val="20"/>
        </w:rPr>
        <w:t>具体</w:t>
      </w:r>
      <w:r>
        <w:rPr>
          <w:rFonts w:asciiTheme="minorEastAsia" w:hAnsiTheme="minorEastAsia" w:hint="eastAsia"/>
          <w:sz w:val="20"/>
          <w:szCs w:val="20"/>
        </w:rPr>
        <w:t>请密切留意</w:t>
      </w:r>
      <w:r w:rsidR="00162813">
        <w:rPr>
          <w:rFonts w:asciiTheme="minorEastAsia" w:hAnsiTheme="minorEastAsia" w:hint="eastAsia"/>
          <w:sz w:val="20"/>
          <w:szCs w:val="20"/>
        </w:rPr>
        <w:t>“</w:t>
      </w:r>
      <w:r w:rsidR="00162813" w:rsidRPr="00162813">
        <w:rPr>
          <w:rFonts w:asciiTheme="minorEastAsia" w:hAnsiTheme="minorEastAsia" w:hint="eastAsia"/>
          <w:sz w:val="20"/>
          <w:szCs w:val="20"/>
        </w:rPr>
        <w:t>德州仪器校园招聘计划</w:t>
      </w:r>
      <w:r w:rsidR="00162813">
        <w:rPr>
          <w:rFonts w:asciiTheme="minorEastAsia" w:hAnsiTheme="minorEastAsia" w:hint="eastAsia"/>
          <w:sz w:val="20"/>
          <w:szCs w:val="20"/>
        </w:rPr>
        <w:t>”</w:t>
      </w:r>
      <w:r>
        <w:rPr>
          <w:rFonts w:asciiTheme="minorEastAsia" w:hAnsiTheme="minorEastAsia" w:hint="eastAsia"/>
          <w:sz w:val="20"/>
          <w:szCs w:val="20"/>
        </w:rPr>
        <w:t>微信推送</w:t>
      </w:r>
    </w:p>
    <w:p w:rsidR="00425617" w:rsidRDefault="00157915">
      <w:pPr>
        <w:ind w:left="-630" w:right="-180"/>
        <w:rPr>
          <w:rFonts w:ascii="Arial" w:hAnsi="Arial" w:cs="Arial"/>
          <w:b/>
          <w:color w:val="FF0000"/>
          <w:sz w:val="22"/>
        </w:rPr>
      </w:pPr>
      <w:r>
        <w:rPr>
          <w:rFonts w:ascii="Arial" w:hAnsi="Arial" w:cs="Arial" w:hint="eastAsia"/>
          <w:color w:val="FF0000"/>
          <w:sz w:val="20"/>
          <w:szCs w:val="20"/>
        </w:rPr>
        <w:t xml:space="preserve">  </w:t>
      </w:r>
      <w:r>
        <w:rPr>
          <w:rFonts w:ascii="Arial" w:hAnsi="Arial" w:cs="Arial"/>
          <w:b/>
          <w:color w:val="FF0000"/>
          <w:sz w:val="22"/>
        </w:rPr>
        <w:t xml:space="preserve">   </w:t>
      </w:r>
      <w:r>
        <w:rPr>
          <w:rFonts w:ascii="Arial" w:hAnsi="Arial" w:cs="Arial" w:hint="eastAsia"/>
          <w:b/>
          <w:color w:val="FF0000"/>
          <w:sz w:val="22"/>
        </w:rPr>
        <w:t xml:space="preserve">     </w:t>
      </w:r>
    </w:p>
    <w:p w:rsidR="00425617" w:rsidRPr="00162813" w:rsidRDefault="00162813" w:rsidP="00162813">
      <w:pPr>
        <w:rPr>
          <w:rFonts w:ascii="Arial" w:hAnsi="Arial" w:cs="Arial"/>
          <w:b/>
          <w:color w:val="FF0000"/>
          <w:sz w:val="28"/>
          <w:u w:val="single"/>
        </w:rPr>
      </w:pPr>
      <w:r>
        <w:rPr>
          <w:rFonts w:ascii="Arial" w:hAnsi="Arial" w:cs="Arial" w:hint="eastAsia"/>
          <w:b/>
          <w:color w:val="FF0000"/>
          <w:sz w:val="28"/>
          <w:u w:val="single"/>
        </w:rPr>
        <w:t>三、</w:t>
      </w:r>
      <w:r w:rsidR="00157915" w:rsidRPr="00162813">
        <w:rPr>
          <w:rFonts w:ascii="Arial" w:hAnsi="Arial" w:cs="Arial"/>
          <w:b/>
          <w:color w:val="FF0000"/>
          <w:sz w:val="28"/>
          <w:u w:val="single"/>
        </w:rPr>
        <w:t>2021</w:t>
      </w:r>
      <w:r w:rsidR="00157915" w:rsidRPr="00162813">
        <w:rPr>
          <w:rFonts w:ascii="Arial" w:hAnsi="Arial" w:cs="Arial" w:hint="eastAsia"/>
          <w:b/>
          <w:color w:val="FF0000"/>
          <w:sz w:val="28"/>
          <w:u w:val="single"/>
        </w:rPr>
        <w:t>应届生</w:t>
      </w:r>
      <w:r>
        <w:rPr>
          <w:rFonts w:ascii="Arial" w:hAnsi="Arial" w:cs="Arial" w:hint="eastAsia"/>
          <w:b/>
          <w:color w:val="FF0000"/>
          <w:sz w:val="28"/>
          <w:u w:val="single"/>
        </w:rPr>
        <w:t>春季补招</w:t>
      </w:r>
      <w:r w:rsidR="00157915" w:rsidRPr="00162813">
        <w:rPr>
          <w:rFonts w:ascii="Arial" w:hAnsi="Arial" w:cs="Arial"/>
          <w:b/>
          <w:color w:val="FF0000"/>
          <w:sz w:val="28"/>
          <w:u w:val="single"/>
        </w:rPr>
        <w:t>岗位：</w:t>
      </w:r>
    </w:p>
    <w:p w:rsidR="00425617" w:rsidRDefault="00425617">
      <w:pPr>
        <w:adjustRightInd w:val="0"/>
        <w:snapToGrid w:val="0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技术销售及应用类岗位</w:t>
      </w:r>
    </w:p>
    <w:p w:rsidR="00425617" w:rsidRDefault="00157915">
      <w:pPr>
        <w:ind w:right="-180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【补招】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FAE (EP) </w:t>
      </w:r>
      <w:r>
        <w:rPr>
          <w:rFonts w:ascii="Arial" w:hAnsi="Arial" w:cs="Arial" w:hint="eastAsia"/>
          <w:bCs/>
          <w:kern w:val="0"/>
          <w:sz w:val="20"/>
          <w:szCs w:val="20"/>
        </w:rPr>
        <w:t>现场技术应用工程师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 (</w:t>
      </w:r>
      <w:r>
        <w:rPr>
          <w:rFonts w:ascii="Arial" w:hAnsi="Arial" w:cs="Arial" w:hint="eastAsia"/>
          <w:bCs/>
          <w:kern w:val="0"/>
          <w:sz w:val="20"/>
          <w:szCs w:val="20"/>
        </w:rPr>
        <w:t>嵌入式方向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) - </w:t>
      </w:r>
      <w:r>
        <w:rPr>
          <w:rFonts w:ascii="Arial" w:hAnsi="Arial" w:cs="Arial" w:hint="eastAsia"/>
          <w:bCs/>
          <w:kern w:val="0"/>
          <w:sz w:val="20"/>
          <w:szCs w:val="20"/>
        </w:rPr>
        <w:t>技术应用及销售工程师培训轮岗项目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bCs/>
          <w:kern w:val="0"/>
          <w:sz w:val="20"/>
          <w:szCs w:val="20"/>
        </w:rPr>
        <w:t>（工作地点：上海）</w:t>
      </w:r>
    </w:p>
    <w:p w:rsidR="00425617" w:rsidRDefault="00157915">
      <w:pPr>
        <w:ind w:right="-180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【补招】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FAE (Analog) </w:t>
      </w:r>
      <w:r>
        <w:rPr>
          <w:rFonts w:ascii="Arial" w:hAnsi="Arial" w:cs="Arial" w:hint="eastAsia"/>
          <w:bCs/>
          <w:kern w:val="0"/>
          <w:sz w:val="20"/>
          <w:szCs w:val="20"/>
        </w:rPr>
        <w:t>现场技术应用工程师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 (</w:t>
      </w:r>
      <w:r>
        <w:rPr>
          <w:rFonts w:ascii="Arial" w:hAnsi="Arial" w:cs="Arial" w:hint="eastAsia"/>
          <w:bCs/>
          <w:kern w:val="0"/>
          <w:sz w:val="20"/>
          <w:szCs w:val="20"/>
        </w:rPr>
        <w:t>模拟方向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) - </w:t>
      </w:r>
      <w:r>
        <w:rPr>
          <w:rFonts w:ascii="Arial" w:hAnsi="Arial" w:cs="Arial" w:hint="eastAsia"/>
          <w:bCs/>
          <w:kern w:val="0"/>
          <w:sz w:val="20"/>
          <w:szCs w:val="20"/>
        </w:rPr>
        <w:t>技术应用及销售工程师培训轮岗项目（工作地点：上海、北京、深圳、东莞）</w:t>
      </w:r>
      <w:r>
        <w:rPr>
          <w:rFonts w:ascii="Arial" w:hAnsi="Arial" w:cs="Arial" w:hint="eastAsia"/>
          <w:bCs/>
          <w:kern w:val="0"/>
          <w:sz w:val="20"/>
          <w:szCs w:val="20"/>
        </w:rPr>
        <w:tab/>
      </w:r>
      <w:r>
        <w:rPr>
          <w:rFonts w:ascii="Arial" w:hAnsi="Arial" w:cs="Arial" w:hint="eastAsia"/>
          <w:bCs/>
          <w:kern w:val="0"/>
          <w:sz w:val="20"/>
          <w:szCs w:val="20"/>
        </w:rPr>
        <w:tab/>
      </w:r>
    </w:p>
    <w:p w:rsidR="00425617" w:rsidRDefault="00157915">
      <w:pPr>
        <w:ind w:right="-180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【补招】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TSE </w:t>
      </w:r>
      <w:r>
        <w:rPr>
          <w:rFonts w:ascii="Arial" w:hAnsi="Arial" w:cs="Arial" w:hint="eastAsia"/>
          <w:bCs/>
          <w:kern w:val="0"/>
          <w:sz w:val="20"/>
          <w:szCs w:val="20"/>
        </w:rPr>
        <w:t>技术销售工程师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 - </w:t>
      </w:r>
      <w:r>
        <w:rPr>
          <w:rFonts w:ascii="Arial" w:hAnsi="Arial" w:cs="Arial" w:hint="eastAsia"/>
          <w:bCs/>
          <w:kern w:val="0"/>
          <w:sz w:val="20"/>
          <w:szCs w:val="20"/>
        </w:rPr>
        <w:t>技术应用及销售工程师轮岗项目（工作地点：上海、杭州、深圳）</w:t>
      </w:r>
      <w:r>
        <w:rPr>
          <w:rFonts w:ascii="Arial" w:hAnsi="Arial" w:cs="Arial" w:hint="eastAsia"/>
          <w:bCs/>
          <w:kern w:val="0"/>
          <w:sz w:val="20"/>
          <w:szCs w:val="20"/>
        </w:rPr>
        <w:tab/>
      </w:r>
    </w:p>
    <w:p w:rsidR="00425617" w:rsidRDefault="00425617">
      <w:pPr>
        <w:spacing w:line="220" w:lineRule="atLeast"/>
        <w:rPr>
          <w:rFonts w:ascii="Arial" w:hAnsi="Arial" w:cs="Arial"/>
          <w:b/>
          <w:sz w:val="20"/>
          <w:szCs w:val="18"/>
          <w:u w:val="single"/>
        </w:rPr>
      </w:pPr>
    </w:p>
    <w:p w:rsidR="00425617" w:rsidRDefault="00157915">
      <w:pPr>
        <w:spacing w:line="220" w:lineRule="atLeast"/>
        <w:rPr>
          <w:rFonts w:ascii="Arial" w:hAnsi="Arial" w:cs="Arial"/>
          <w:b/>
          <w:sz w:val="20"/>
          <w:szCs w:val="18"/>
          <w:u w:val="single"/>
        </w:rPr>
      </w:pPr>
      <w:r>
        <w:rPr>
          <w:rFonts w:ascii="Arial" w:hAnsi="Arial" w:cs="Arial"/>
          <w:b/>
          <w:sz w:val="20"/>
          <w:szCs w:val="18"/>
          <w:u w:val="single"/>
        </w:rPr>
        <w:t>技术生产制造类岗位</w:t>
      </w:r>
      <w:r>
        <w:rPr>
          <w:rFonts w:ascii="Arial" w:hAnsi="Arial" w:cs="Arial" w:hint="eastAsia"/>
          <w:b/>
          <w:sz w:val="20"/>
          <w:szCs w:val="18"/>
          <w:u w:val="single"/>
        </w:rPr>
        <w:t xml:space="preserve"> </w:t>
      </w:r>
    </w:p>
    <w:p w:rsidR="00425617" w:rsidRDefault="00157915">
      <w:pPr>
        <w:spacing w:line="220" w:lineRule="atLeast"/>
        <w:rPr>
          <w:rFonts w:asciiTheme="minorEastAsia" w:eastAsiaTheme="minorEastAsia" w:hAnsiTheme="minorEastAsia" w:cs="Arial"/>
          <w:bCs/>
          <w:kern w:val="0"/>
          <w:sz w:val="20"/>
          <w:szCs w:val="20"/>
        </w:rPr>
      </w:pPr>
      <w:r>
        <w:rPr>
          <w:rFonts w:asciiTheme="minorEastAsia" w:eastAsiaTheme="minorEastAsia" w:hAnsiTheme="minorEastAsia" w:cs="Arial" w:hint="eastAsia"/>
          <w:bCs/>
          <w:kern w:val="0"/>
          <w:sz w:val="20"/>
          <w:szCs w:val="20"/>
        </w:rPr>
        <w:t>【应届生补招】质量工程师/Quality Engineer （工作地点：成都）</w:t>
      </w:r>
    </w:p>
    <w:p w:rsidR="00425617" w:rsidRDefault="00157915">
      <w:pPr>
        <w:spacing w:line="220" w:lineRule="atLeast"/>
        <w:rPr>
          <w:rFonts w:asciiTheme="minorEastAsia" w:eastAsiaTheme="minorEastAsia" w:hAnsiTheme="minorEastAsia" w:cs="Arial"/>
          <w:bCs/>
          <w:kern w:val="0"/>
          <w:sz w:val="20"/>
          <w:szCs w:val="20"/>
        </w:rPr>
      </w:pPr>
      <w:r>
        <w:rPr>
          <w:rFonts w:asciiTheme="minorEastAsia" w:eastAsiaTheme="minorEastAsia" w:hAnsiTheme="minorEastAsia" w:cs="Arial" w:hint="eastAsia"/>
          <w:bCs/>
          <w:kern w:val="0"/>
          <w:sz w:val="20"/>
          <w:szCs w:val="20"/>
        </w:rPr>
        <w:t>【应届生补招】IT软件自动化工程师/IT Software Engineer（工作地点：成都）</w:t>
      </w:r>
    </w:p>
    <w:p w:rsidR="00425617" w:rsidRDefault="00157915">
      <w:pPr>
        <w:spacing w:line="220" w:lineRule="atLeast"/>
        <w:rPr>
          <w:rFonts w:asciiTheme="minorEastAsia" w:eastAsiaTheme="minorEastAsia" w:hAnsiTheme="minorEastAsia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【补招】</w:t>
      </w:r>
      <w:r>
        <w:rPr>
          <w:rFonts w:asciiTheme="minorEastAsia" w:eastAsiaTheme="minorEastAsia" w:hAnsiTheme="minorEastAsia" w:cs="Arial" w:hint="eastAsia"/>
          <w:bCs/>
          <w:kern w:val="0"/>
          <w:sz w:val="20"/>
          <w:szCs w:val="20"/>
        </w:rPr>
        <w:t>HRDP 人力资源培训生（限2019-2021届毕业生）</w:t>
      </w:r>
      <w:r>
        <w:rPr>
          <w:rFonts w:ascii="Arial" w:hAnsi="Arial" w:cs="Arial" w:hint="eastAsia"/>
          <w:bCs/>
          <w:kern w:val="0"/>
          <w:sz w:val="20"/>
          <w:szCs w:val="20"/>
        </w:rPr>
        <w:t>（工作地点：上海）</w:t>
      </w:r>
    </w:p>
    <w:p w:rsidR="00425617" w:rsidRDefault="00425617">
      <w:pPr>
        <w:ind w:left="-630" w:right="-180"/>
        <w:rPr>
          <w:rFonts w:ascii="Arial" w:hAnsi="Arial" w:cs="Arial"/>
          <w:b/>
          <w:color w:val="FF0000"/>
          <w:sz w:val="22"/>
        </w:rPr>
      </w:pPr>
    </w:p>
    <w:p w:rsidR="00425617" w:rsidRPr="00162813" w:rsidRDefault="00162813" w:rsidP="00162813">
      <w:pPr>
        <w:rPr>
          <w:rFonts w:ascii="Arial" w:hAnsi="Arial" w:cs="Arial"/>
          <w:b/>
          <w:color w:val="FF0000"/>
          <w:sz w:val="28"/>
          <w:u w:val="single"/>
        </w:rPr>
      </w:pPr>
      <w:r>
        <w:rPr>
          <w:rFonts w:ascii="Arial" w:hAnsi="Arial" w:cs="Arial" w:hint="eastAsia"/>
          <w:b/>
          <w:color w:val="FF0000"/>
          <w:sz w:val="28"/>
          <w:u w:val="single"/>
        </w:rPr>
        <w:t>四、</w:t>
      </w:r>
      <w:r w:rsidR="00157915" w:rsidRPr="00162813">
        <w:rPr>
          <w:rFonts w:ascii="Arial" w:hAnsi="Arial" w:cs="Arial"/>
          <w:b/>
          <w:color w:val="FF0000"/>
          <w:sz w:val="28"/>
          <w:u w:val="single"/>
        </w:rPr>
        <w:t>2022</w:t>
      </w:r>
      <w:r>
        <w:rPr>
          <w:rFonts w:ascii="Arial" w:hAnsi="Arial" w:cs="Arial" w:hint="eastAsia"/>
          <w:b/>
          <w:color w:val="FF0000"/>
          <w:sz w:val="28"/>
          <w:u w:val="single"/>
        </w:rPr>
        <w:t>暑期</w:t>
      </w:r>
      <w:r w:rsidR="00157915" w:rsidRPr="00162813">
        <w:rPr>
          <w:rFonts w:ascii="Arial" w:hAnsi="Arial" w:cs="Arial" w:hint="eastAsia"/>
          <w:b/>
          <w:color w:val="FF0000"/>
          <w:sz w:val="28"/>
          <w:u w:val="single"/>
        </w:rPr>
        <w:t>实习生</w:t>
      </w:r>
      <w:bookmarkStart w:id="2" w:name="_GoBack"/>
      <w:bookmarkEnd w:id="2"/>
      <w:r w:rsidR="00157915" w:rsidRPr="00162813">
        <w:rPr>
          <w:rFonts w:ascii="Arial" w:hAnsi="Arial" w:cs="Arial" w:hint="eastAsia"/>
          <w:b/>
          <w:color w:val="FF0000"/>
          <w:sz w:val="28"/>
          <w:u w:val="single"/>
        </w:rPr>
        <w:t>招聘</w:t>
      </w:r>
      <w:r w:rsidR="00157915" w:rsidRPr="00162813">
        <w:rPr>
          <w:rFonts w:ascii="Arial" w:hAnsi="Arial" w:cs="Arial"/>
          <w:b/>
          <w:color w:val="FF0000"/>
          <w:sz w:val="28"/>
          <w:u w:val="single"/>
        </w:rPr>
        <w:t>岗位：</w:t>
      </w:r>
    </w:p>
    <w:p w:rsidR="00425617" w:rsidRDefault="00425617">
      <w:pPr>
        <w:adjustRightInd w:val="0"/>
        <w:snapToGrid w:val="0"/>
        <w:jc w:val="left"/>
        <w:rPr>
          <w:rFonts w:ascii="Arial" w:hAnsi="Arial" w:cs="Arial"/>
          <w:b/>
          <w:sz w:val="18"/>
          <w:szCs w:val="18"/>
        </w:rPr>
      </w:pP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技术销售及应用类岗位</w:t>
      </w:r>
    </w:p>
    <w:p w:rsidR="00425617" w:rsidRDefault="00425617">
      <w:pPr>
        <w:adjustRightInd w:val="0"/>
        <w:snapToGrid w:val="0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FAE (Analog) </w:t>
      </w:r>
      <w:r>
        <w:rPr>
          <w:rFonts w:ascii="Arial" w:hAnsi="Arial" w:cs="Arial" w:hint="eastAsia"/>
          <w:sz w:val="20"/>
          <w:szCs w:val="20"/>
        </w:rPr>
        <w:t>现场技术应用工程师实习生</w:t>
      </w:r>
      <w:r>
        <w:rPr>
          <w:rFonts w:ascii="Arial" w:hAnsi="Arial" w:cs="Arial" w:hint="eastAsia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>模拟方向</w:t>
      </w:r>
      <w:r>
        <w:rPr>
          <w:rFonts w:ascii="Arial" w:hAnsi="Arial" w:cs="Arial" w:hint="eastAsia"/>
          <w:sz w:val="20"/>
          <w:szCs w:val="20"/>
        </w:rPr>
        <w:t xml:space="preserve">) - </w:t>
      </w:r>
      <w:r>
        <w:rPr>
          <w:rFonts w:ascii="Arial" w:hAnsi="Arial" w:cs="Arial" w:hint="eastAsia"/>
          <w:sz w:val="20"/>
          <w:szCs w:val="20"/>
        </w:rPr>
        <w:t>技术应用及销售工程师培训轮岗项目（工作地点：上海、北京、深圳）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TSE </w:t>
      </w:r>
      <w:r>
        <w:rPr>
          <w:rFonts w:ascii="Arial" w:hAnsi="Arial" w:cs="Arial" w:hint="eastAsia"/>
          <w:sz w:val="20"/>
          <w:szCs w:val="20"/>
        </w:rPr>
        <w:t>技术销售工程师实习生</w:t>
      </w:r>
      <w:r>
        <w:rPr>
          <w:rFonts w:ascii="Arial" w:hAnsi="Arial" w:cs="Arial" w:hint="eastAsia"/>
          <w:sz w:val="20"/>
          <w:szCs w:val="20"/>
        </w:rPr>
        <w:t xml:space="preserve"> - </w:t>
      </w:r>
      <w:r>
        <w:rPr>
          <w:rFonts w:ascii="Arial" w:hAnsi="Arial" w:cs="Arial" w:hint="eastAsia"/>
          <w:sz w:val="20"/>
          <w:szCs w:val="20"/>
        </w:rPr>
        <w:t>技术应用及销售工程师轮岗项目（工作地点：上海、北京、深圳）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FAE (EP) </w:t>
      </w:r>
      <w:r>
        <w:rPr>
          <w:rFonts w:ascii="Arial" w:hAnsi="Arial" w:cs="Arial" w:hint="eastAsia"/>
          <w:sz w:val="20"/>
          <w:szCs w:val="20"/>
        </w:rPr>
        <w:t>现场技术应用工程师实习生（嵌入式方向）</w:t>
      </w:r>
      <w:r>
        <w:rPr>
          <w:rFonts w:ascii="Arial" w:hAnsi="Arial" w:cs="Arial" w:hint="eastAsia"/>
          <w:sz w:val="20"/>
          <w:szCs w:val="20"/>
        </w:rPr>
        <w:t xml:space="preserve"> - </w:t>
      </w:r>
      <w:r>
        <w:rPr>
          <w:rFonts w:ascii="Arial" w:hAnsi="Arial" w:cs="Arial" w:hint="eastAsia"/>
          <w:sz w:val="20"/>
          <w:szCs w:val="20"/>
        </w:rPr>
        <w:t>技术应用及销售工程师培训轮岗项目（工作地点：上海）</w:t>
      </w:r>
    </w:p>
    <w:p w:rsidR="00425617" w:rsidRDefault="00425617">
      <w:pPr>
        <w:adjustRightInd w:val="0"/>
        <w:snapToGrid w:val="0"/>
        <w:jc w:val="left"/>
        <w:rPr>
          <w:rFonts w:ascii="Arial" w:hAnsi="Arial" w:cs="Arial"/>
          <w:sz w:val="20"/>
          <w:szCs w:val="20"/>
          <w:u w:val="single"/>
        </w:rPr>
      </w:pPr>
    </w:p>
    <w:p w:rsidR="00425617" w:rsidRDefault="00157915">
      <w:pPr>
        <w:rPr>
          <w:rFonts w:ascii="Arial" w:hAnsi="Arial" w:cs="Arial"/>
          <w:b/>
          <w:sz w:val="20"/>
          <w:szCs w:val="18"/>
          <w:u w:val="single"/>
        </w:rPr>
      </w:pPr>
      <w:r>
        <w:rPr>
          <w:rFonts w:ascii="Arial" w:hAnsi="Arial" w:cs="Arial"/>
          <w:b/>
          <w:sz w:val="20"/>
          <w:szCs w:val="18"/>
          <w:u w:val="single"/>
        </w:rPr>
        <w:t>研发类岗位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版图设计实习生</w:t>
      </w:r>
      <w:r>
        <w:rPr>
          <w:rFonts w:ascii="Arial" w:hAnsi="Arial" w:cs="Arial" w:hint="eastAsia"/>
          <w:bCs/>
          <w:kern w:val="0"/>
          <w:sz w:val="20"/>
          <w:szCs w:val="20"/>
        </w:rPr>
        <w:t>/Layout Engineer Intern</w:t>
      </w:r>
      <w:r>
        <w:rPr>
          <w:rFonts w:ascii="Arial" w:hAnsi="Arial" w:cs="Arial" w:hint="eastAsia"/>
          <w:bCs/>
          <w:kern w:val="0"/>
          <w:sz w:val="20"/>
          <w:szCs w:val="20"/>
        </w:rPr>
        <w:t>（工作地点：上海）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模拟设计验证工程师培训生项目实习生</w:t>
      </w:r>
      <w:r>
        <w:rPr>
          <w:rFonts w:ascii="Arial" w:hAnsi="Arial" w:cs="Arial" w:hint="eastAsia"/>
          <w:bCs/>
          <w:kern w:val="0"/>
          <w:sz w:val="20"/>
          <w:szCs w:val="20"/>
        </w:rPr>
        <w:t>/Analog Design Verification Engineer Program Intern</w:t>
      </w:r>
      <w:r>
        <w:rPr>
          <w:rFonts w:ascii="Arial" w:hAnsi="Arial" w:cs="Arial" w:hint="eastAsia"/>
          <w:bCs/>
          <w:kern w:val="0"/>
          <w:sz w:val="20"/>
          <w:szCs w:val="20"/>
        </w:rPr>
        <w:t>（工作地点：上海）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数字设计工程师实习生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 / Digital Design Engineer Intern</w:t>
      </w:r>
      <w:r>
        <w:rPr>
          <w:rFonts w:ascii="Arial" w:hAnsi="Arial" w:cs="Arial" w:hint="eastAsia"/>
          <w:bCs/>
          <w:kern w:val="0"/>
          <w:sz w:val="20"/>
          <w:szCs w:val="20"/>
        </w:rPr>
        <w:t>（工作地点：上海）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产品工程师实习生项目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 Product Engineering Intern</w:t>
      </w:r>
      <w:r>
        <w:rPr>
          <w:rFonts w:ascii="Arial" w:hAnsi="Arial" w:cs="Arial" w:hint="eastAsia"/>
          <w:bCs/>
          <w:kern w:val="0"/>
          <w:sz w:val="20"/>
          <w:szCs w:val="20"/>
        </w:rPr>
        <w:t>（工作地点：上海）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测试工程师实习生项目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 Test Engineering Intern</w:t>
      </w:r>
      <w:r>
        <w:rPr>
          <w:rFonts w:ascii="Arial" w:hAnsi="Arial" w:cs="Arial" w:hint="eastAsia"/>
          <w:bCs/>
          <w:kern w:val="0"/>
          <w:sz w:val="20"/>
          <w:szCs w:val="20"/>
        </w:rPr>
        <w:t>（工作地点：上海）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验证测试工程师实习生项目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 Validation Engineering Intern</w:t>
      </w:r>
      <w:r>
        <w:rPr>
          <w:rFonts w:ascii="Arial" w:hAnsi="Arial" w:cs="Arial" w:hint="eastAsia"/>
          <w:bCs/>
          <w:kern w:val="0"/>
          <w:sz w:val="20"/>
          <w:szCs w:val="20"/>
        </w:rPr>
        <w:t>（工作地点：上海）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产品市场工程师实习生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 Product Marketing Engineer Intern</w:t>
      </w:r>
      <w:r>
        <w:rPr>
          <w:rFonts w:ascii="Arial" w:hAnsi="Arial" w:cs="Arial" w:hint="eastAsia"/>
          <w:bCs/>
          <w:kern w:val="0"/>
          <w:sz w:val="20"/>
          <w:szCs w:val="20"/>
        </w:rPr>
        <w:t>（工作地点：上海）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lastRenderedPageBreak/>
        <w:t>应用工程师培训生项目实习生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 / Applications Engineer Program Intern</w:t>
      </w:r>
      <w:r>
        <w:rPr>
          <w:rFonts w:ascii="Arial" w:hAnsi="Arial" w:cs="Arial" w:hint="eastAsia"/>
          <w:bCs/>
          <w:kern w:val="0"/>
          <w:sz w:val="20"/>
          <w:szCs w:val="20"/>
        </w:rPr>
        <w:t>（工作地点：深圳）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应用工程师培训生项目实习生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 / Applications Engineer Program Intern</w:t>
      </w:r>
      <w:r>
        <w:rPr>
          <w:rFonts w:ascii="Arial" w:hAnsi="Arial" w:cs="Arial" w:hint="eastAsia"/>
          <w:bCs/>
          <w:kern w:val="0"/>
          <w:sz w:val="20"/>
          <w:szCs w:val="20"/>
        </w:rPr>
        <w:t>（工作地点：上海）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模拟设计工程师培训生项目实习生</w:t>
      </w:r>
      <w:r>
        <w:rPr>
          <w:rFonts w:ascii="Arial" w:hAnsi="Arial" w:cs="Arial" w:hint="eastAsia"/>
          <w:bCs/>
          <w:kern w:val="0"/>
          <w:sz w:val="20"/>
          <w:szCs w:val="20"/>
        </w:rPr>
        <w:t>/Analog Design Rotation Program Intern</w:t>
      </w:r>
      <w:r>
        <w:rPr>
          <w:rFonts w:ascii="Arial" w:hAnsi="Arial" w:cs="Arial" w:hint="eastAsia"/>
          <w:bCs/>
          <w:kern w:val="0"/>
          <w:sz w:val="20"/>
          <w:szCs w:val="20"/>
        </w:rPr>
        <w:t>（工作地点：上海）</w:t>
      </w:r>
    </w:p>
    <w:p w:rsidR="00425617" w:rsidRDefault="00425617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</w:p>
    <w:p w:rsidR="00425617" w:rsidRDefault="00157915">
      <w:pPr>
        <w:rPr>
          <w:rFonts w:ascii="Arial" w:hAnsi="Arial" w:cs="Arial"/>
          <w:b/>
          <w:sz w:val="20"/>
          <w:szCs w:val="18"/>
          <w:u w:val="single"/>
        </w:rPr>
      </w:pPr>
      <w:r>
        <w:rPr>
          <w:rFonts w:ascii="Arial" w:hAnsi="Arial" w:cs="Arial" w:hint="eastAsia"/>
          <w:b/>
          <w:sz w:val="20"/>
          <w:szCs w:val="18"/>
          <w:u w:val="single"/>
        </w:rPr>
        <w:t>职能</w:t>
      </w:r>
      <w:r>
        <w:rPr>
          <w:rFonts w:ascii="Arial" w:hAnsi="Arial" w:cs="Arial"/>
          <w:b/>
          <w:sz w:val="20"/>
          <w:szCs w:val="18"/>
          <w:u w:val="single"/>
        </w:rPr>
        <w:t>类岗位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ACCESS</w:t>
      </w:r>
      <w:r>
        <w:rPr>
          <w:rFonts w:ascii="Arial" w:hAnsi="Arial" w:cs="Arial" w:hint="eastAsia"/>
          <w:sz w:val="20"/>
          <w:szCs w:val="20"/>
        </w:rPr>
        <w:t>培训生</w:t>
      </w:r>
      <w:r>
        <w:rPr>
          <w:rFonts w:ascii="Arial" w:hAnsi="Arial" w:cs="Arial" w:hint="eastAsia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>财务与销售运营</w:t>
      </w:r>
      <w:r>
        <w:rPr>
          <w:rFonts w:ascii="Arial" w:hAnsi="Arial" w:cs="Arial" w:hint="eastAsia"/>
          <w:sz w:val="20"/>
          <w:szCs w:val="20"/>
        </w:rPr>
        <w:t xml:space="preserve">) </w:t>
      </w:r>
      <w:r>
        <w:rPr>
          <w:rFonts w:ascii="Arial" w:hAnsi="Arial" w:cs="Arial" w:hint="eastAsia"/>
          <w:sz w:val="20"/>
          <w:szCs w:val="20"/>
        </w:rPr>
        <w:t>轮岗项目实习生</w:t>
      </w:r>
      <w:r>
        <w:rPr>
          <w:rFonts w:ascii="Arial" w:hAnsi="Arial" w:cs="Arial" w:hint="eastAsia"/>
          <w:sz w:val="20"/>
          <w:szCs w:val="20"/>
        </w:rPr>
        <w:t xml:space="preserve"> / ACCESS Program Intern</w:t>
      </w:r>
      <w:r>
        <w:rPr>
          <w:rFonts w:ascii="Arial" w:hAnsi="Arial" w:cs="Arial" w:hint="eastAsia"/>
          <w:sz w:val="20"/>
          <w:szCs w:val="20"/>
        </w:rPr>
        <w:t>（工作地点：上海）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(</w:t>
      </w:r>
      <w:r>
        <w:rPr>
          <w:rFonts w:ascii="Arial" w:hAnsi="Arial" w:cs="Arial" w:hint="eastAsia"/>
          <w:sz w:val="20"/>
          <w:szCs w:val="20"/>
        </w:rPr>
        <w:t>驻厂</w:t>
      </w:r>
      <w:r>
        <w:rPr>
          <w:rFonts w:ascii="Arial" w:hAnsi="Arial" w:cs="Arial" w:hint="eastAsia"/>
          <w:sz w:val="20"/>
          <w:szCs w:val="20"/>
        </w:rPr>
        <w:t xml:space="preserve">) </w:t>
      </w:r>
      <w:r>
        <w:rPr>
          <w:rFonts w:ascii="Arial" w:hAnsi="Arial" w:cs="Arial" w:hint="eastAsia"/>
          <w:sz w:val="20"/>
          <w:szCs w:val="20"/>
        </w:rPr>
        <w:t>测试工程师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实习生</w:t>
      </w:r>
      <w:r>
        <w:rPr>
          <w:rFonts w:ascii="Arial" w:hAnsi="Arial" w:cs="Arial" w:hint="eastAsia"/>
          <w:sz w:val="20"/>
          <w:szCs w:val="20"/>
        </w:rPr>
        <w:t>/ (EM) Test Engineer Intern</w:t>
      </w:r>
      <w:r>
        <w:rPr>
          <w:rFonts w:ascii="Arial" w:hAnsi="Arial" w:cs="Arial" w:hint="eastAsia"/>
          <w:sz w:val="20"/>
          <w:szCs w:val="20"/>
        </w:rPr>
        <w:t>（工作地点：苏州）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IT</w:t>
      </w:r>
      <w:r>
        <w:rPr>
          <w:rFonts w:ascii="Arial" w:hAnsi="Arial" w:cs="Arial" w:hint="eastAsia"/>
          <w:sz w:val="20"/>
          <w:szCs w:val="20"/>
        </w:rPr>
        <w:t>软件自动化工程师实习生</w:t>
      </w:r>
      <w:r>
        <w:rPr>
          <w:rFonts w:ascii="Arial" w:hAnsi="Arial" w:cs="Arial" w:hint="eastAsia"/>
          <w:sz w:val="20"/>
          <w:szCs w:val="20"/>
        </w:rPr>
        <w:t>/IT Software Engineer Intern</w:t>
      </w:r>
      <w:r>
        <w:rPr>
          <w:rFonts w:ascii="Arial" w:hAnsi="Arial" w:cs="Arial" w:hint="eastAsia"/>
          <w:sz w:val="20"/>
          <w:szCs w:val="20"/>
        </w:rPr>
        <w:t>（工作地点：成都制造基地）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(</w:t>
      </w:r>
      <w:r>
        <w:rPr>
          <w:rFonts w:ascii="Arial" w:hAnsi="Arial" w:cs="Arial" w:hint="eastAsia"/>
          <w:sz w:val="20"/>
          <w:szCs w:val="20"/>
        </w:rPr>
        <w:t>驻厂</w:t>
      </w:r>
      <w:r>
        <w:rPr>
          <w:rFonts w:ascii="Arial" w:hAnsi="Arial" w:cs="Arial" w:hint="eastAsia"/>
          <w:sz w:val="20"/>
          <w:szCs w:val="20"/>
        </w:rPr>
        <w:t xml:space="preserve">) </w:t>
      </w:r>
      <w:r>
        <w:rPr>
          <w:rFonts w:ascii="Arial" w:hAnsi="Arial" w:cs="Arial" w:hint="eastAsia"/>
          <w:sz w:val="20"/>
          <w:szCs w:val="20"/>
        </w:rPr>
        <w:t>生产企划专员实习生</w:t>
      </w:r>
      <w:r>
        <w:rPr>
          <w:rFonts w:ascii="Arial" w:hAnsi="Arial" w:cs="Arial" w:hint="eastAsia"/>
          <w:sz w:val="20"/>
          <w:szCs w:val="20"/>
        </w:rPr>
        <w:t xml:space="preserve"> / (EM) Production Planning Analyst Intern</w:t>
      </w:r>
      <w:r>
        <w:rPr>
          <w:rFonts w:ascii="Arial" w:hAnsi="Arial" w:cs="Arial" w:hint="eastAsia"/>
          <w:sz w:val="20"/>
          <w:szCs w:val="20"/>
        </w:rPr>
        <w:t>（工作地点：上海）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供应链专员实习生</w:t>
      </w:r>
      <w:r>
        <w:rPr>
          <w:rFonts w:ascii="Arial" w:hAnsi="Arial" w:cs="Arial" w:hint="eastAsia"/>
          <w:sz w:val="20"/>
          <w:szCs w:val="20"/>
        </w:rPr>
        <w:t xml:space="preserve"> /Supply Chain Analyst Intern</w:t>
      </w:r>
      <w:r>
        <w:rPr>
          <w:rFonts w:ascii="Arial" w:hAnsi="Arial" w:cs="Arial" w:hint="eastAsia"/>
          <w:sz w:val="20"/>
          <w:szCs w:val="20"/>
        </w:rPr>
        <w:t>（工作地点：成都制造基地）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厂务工程师实习生（暖通</w:t>
      </w:r>
      <w:r>
        <w:rPr>
          <w:rFonts w:ascii="Arial" w:hAnsi="Arial" w:cs="Arial" w:hint="eastAsia"/>
          <w:sz w:val="20"/>
          <w:szCs w:val="20"/>
        </w:rPr>
        <w:t>/</w:t>
      </w:r>
      <w:r>
        <w:rPr>
          <w:rFonts w:ascii="Arial" w:hAnsi="Arial" w:cs="Arial" w:hint="eastAsia"/>
          <w:sz w:val="20"/>
          <w:szCs w:val="20"/>
        </w:rPr>
        <w:t>热能方向）</w:t>
      </w:r>
      <w:r>
        <w:rPr>
          <w:rFonts w:ascii="Arial" w:hAnsi="Arial" w:cs="Arial" w:hint="eastAsia"/>
          <w:sz w:val="20"/>
          <w:szCs w:val="20"/>
        </w:rPr>
        <w:t>/Facilities Engineer Intern (heating, ventilation and air conditioning)</w:t>
      </w:r>
      <w:r>
        <w:rPr>
          <w:rFonts w:ascii="Arial" w:hAnsi="Arial" w:cs="Arial" w:hint="eastAsia"/>
          <w:sz w:val="20"/>
          <w:szCs w:val="20"/>
        </w:rPr>
        <w:t>（实习地点：成都制造基地）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(</w:t>
      </w:r>
      <w:r>
        <w:rPr>
          <w:rFonts w:ascii="Arial" w:hAnsi="Arial" w:cs="Arial" w:hint="eastAsia"/>
          <w:sz w:val="20"/>
          <w:szCs w:val="20"/>
        </w:rPr>
        <w:t>驻厂</w:t>
      </w:r>
      <w:r>
        <w:rPr>
          <w:rFonts w:ascii="Arial" w:hAnsi="Arial" w:cs="Arial" w:hint="eastAsia"/>
          <w:sz w:val="20"/>
          <w:szCs w:val="20"/>
        </w:rPr>
        <w:t>) </w:t>
      </w:r>
      <w:r>
        <w:rPr>
          <w:rFonts w:ascii="Arial" w:hAnsi="Arial" w:cs="Arial" w:hint="eastAsia"/>
          <w:sz w:val="20"/>
          <w:szCs w:val="20"/>
        </w:rPr>
        <w:t>测试工程师</w:t>
      </w:r>
      <w:r>
        <w:rPr>
          <w:rFonts w:ascii="Arial" w:hAnsi="Arial" w:cs="Arial" w:hint="eastAsia"/>
          <w:sz w:val="20"/>
          <w:szCs w:val="20"/>
        </w:rPr>
        <w:t> </w:t>
      </w:r>
      <w:r>
        <w:rPr>
          <w:rFonts w:ascii="Arial" w:hAnsi="Arial" w:cs="Arial" w:hint="eastAsia"/>
          <w:sz w:val="20"/>
          <w:szCs w:val="20"/>
        </w:rPr>
        <w:t>实习生</w:t>
      </w:r>
      <w:r>
        <w:rPr>
          <w:rFonts w:ascii="Arial" w:hAnsi="Arial" w:cs="Arial" w:hint="eastAsia"/>
          <w:sz w:val="20"/>
          <w:szCs w:val="20"/>
        </w:rPr>
        <w:t>/ (EM) Test Engineer Intern</w:t>
      </w:r>
      <w:r>
        <w:rPr>
          <w:rFonts w:ascii="Arial" w:hAnsi="Arial" w:cs="Arial" w:hint="eastAsia"/>
          <w:sz w:val="20"/>
          <w:szCs w:val="20"/>
        </w:rPr>
        <w:tab/>
      </w:r>
      <w:r>
        <w:rPr>
          <w:rFonts w:ascii="Arial" w:hAnsi="Arial" w:cs="Arial" w:hint="eastAsia"/>
          <w:sz w:val="20"/>
          <w:szCs w:val="20"/>
        </w:rPr>
        <w:t>（工作地点：南通）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失效分析工程师实习生</w:t>
      </w:r>
      <w:r>
        <w:rPr>
          <w:rFonts w:ascii="Arial" w:hAnsi="Arial" w:cs="Arial" w:hint="eastAsia"/>
          <w:sz w:val="20"/>
          <w:szCs w:val="20"/>
        </w:rPr>
        <w:t xml:space="preserve"> / Failure Analysis Engineer Intern</w:t>
      </w:r>
      <w:r>
        <w:rPr>
          <w:rFonts w:ascii="Arial" w:hAnsi="Arial" w:cs="Arial" w:hint="eastAsia"/>
          <w:sz w:val="20"/>
          <w:szCs w:val="20"/>
        </w:rPr>
        <w:t>（工作地点：上海）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财务</w:t>
      </w:r>
      <w:r>
        <w:rPr>
          <w:rFonts w:ascii="Arial" w:hAnsi="Arial" w:cs="Arial" w:hint="eastAsia"/>
          <w:sz w:val="20"/>
          <w:szCs w:val="20"/>
        </w:rPr>
        <w:t>ACCESS</w:t>
      </w:r>
      <w:r>
        <w:rPr>
          <w:rFonts w:ascii="Arial" w:hAnsi="Arial" w:cs="Arial" w:hint="eastAsia"/>
          <w:sz w:val="20"/>
          <w:szCs w:val="20"/>
        </w:rPr>
        <w:t>培训生项目实习生</w:t>
      </w:r>
      <w:r>
        <w:rPr>
          <w:rFonts w:ascii="Arial" w:hAnsi="Arial" w:cs="Arial" w:hint="eastAsia"/>
          <w:sz w:val="20"/>
          <w:szCs w:val="20"/>
        </w:rPr>
        <w:t>/Finance ACCESS Program Intern</w:t>
      </w:r>
      <w:r>
        <w:rPr>
          <w:rFonts w:ascii="Arial" w:hAnsi="Arial" w:cs="Arial" w:hint="eastAsia"/>
          <w:sz w:val="20"/>
          <w:szCs w:val="20"/>
        </w:rPr>
        <w:t>（工作地点：成都制造基地）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客户质量工程师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实习生</w:t>
      </w:r>
      <w:r>
        <w:rPr>
          <w:rFonts w:ascii="Arial" w:hAnsi="Arial" w:cs="Arial" w:hint="eastAsia"/>
          <w:sz w:val="20"/>
          <w:szCs w:val="20"/>
        </w:rPr>
        <w:t>/ Customer Quality Engineer Intern</w:t>
      </w:r>
      <w:r>
        <w:rPr>
          <w:rFonts w:ascii="Arial" w:hAnsi="Arial" w:cs="Arial" w:hint="eastAsia"/>
          <w:sz w:val="20"/>
          <w:szCs w:val="20"/>
        </w:rPr>
        <w:t>（工作地点：深圳）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全球采购和供应商管理实习生</w:t>
      </w:r>
      <w:r>
        <w:rPr>
          <w:rFonts w:ascii="Arial" w:hAnsi="Arial" w:cs="Arial" w:hint="eastAsia"/>
          <w:sz w:val="20"/>
          <w:szCs w:val="20"/>
        </w:rPr>
        <w:t xml:space="preserve"> Global procurement and supplier management intern</w:t>
      </w:r>
      <w:r>
        <w:rPr>
          <w:rFonts w:ascii="Arial" w:hAnsi="Arial" w:cs="Arial" w:hint="eastAsia"/>
          <w:sz w:val="20"/>
          <w:szCs w:val="20"/>
        </w:rPr>
        <w:t>（工作地点：成都）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(</w:t>
      </w:r>
      <w:r>
        <w:rPr>
          <w:rFonts w:ascii="Arial" w:hAnsi="Arial" w:cs="Arial" w:hint="eastAsia"/>
          <w:sz w:val="20"/>
          <w:szCs w:val="20"/>
        </w:rPr>
        <w:t>驻厂</w:t>
      </w:r>
      <w:r>
        <w:rPr>
          <w:rFonts w:ascii="Arial" w:hAnsi="Arial" w:cs="Arial" w:hint="eastAsia"/>
          <w:sz w:val="20"/>
          <w:szCs w:val="20"/>
        </w:rPr>
        <w:t>) </w:t>
      </w:r>
      <w:r>
        <w:rPr>
          <w:rFonts w:ascii="Arial" w:hAnsi="Arial" w:cs="Arial" w:hint="eastAsia"/>
          <w:sz w:val="20"/>
          <w:szCs w:val="20"/>
        </w:rPr>
        <w:t>生产企划专员实习生</w:t>
      </w:r>
      <w:r>
        <w:rPr>
          <w:rFonts w:ascii="Arial" w:hAnsi="Arial" w:cs="Arial" w:hint="eastAsia"/>
          <w:sz w:val="20"/>
          <w:szCs w:val="20"/>
        </w:rPr>
        <w:t> / (EM) Production Planning Analyst Intern</w:t>
      </w:r>
      <w:r>
        <w:rPr>
          <w:rFonts w:ascii="Arial" w:hAnsi="Arial" w:cs="Arial" w:hint="eastAsia"/>
          <w:sz w:val="20"/>
          <w:szCs w:val="20"/>
        </w:rPr>
        <w:t>（工作地点：江阴）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人力资源实习生</w:t>
      </w:r>
      <w:r>
        <w:rPr>
          <w:rFonts w:ascii="Arial" w:hAnsi="Arial" w:cs="Arial" w:hint="eastAsia"/>
          <w:sz w:val="20"/>
          <w:szCs w:val="20"/>
        </w:rPr>
        <w:t xml:space="preserve"> Human Resources Intern</w:t>
      </w:r>
      <w:r>
        <w:rPr>
          <w:rFonts w:ascii="Arial" w:hAnsi="Arial" w:cs="Arial" w:hint="eastAsia"/>
          <w:sz w:val="20"/>
          <w:szCs w:val="20"/>
        </w:rPr>
        <w:tab/>
      </w:r>
      <w:r>
        <w:rPr>
          <w:rFonts w:ascii="Arial" w:hAnsi="Arial" w:cs="Arial" w:hint="eastAsia"/>
          <w:sz w:val="20"/>
          <w:szCs w:val="20"/>
        </w:rPr>
        <w:t>（工作地点：上海、成都）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业务应用支持工程师实习生（</w:t>
      </w:r>
      <w:r>
        <w:rPr>
          <w:rFonts w:ascii="Arial" w:hAnsi="Arial" w:cs="Arial" w:hint="eastAsia"/>
          <w:sz w:val="20"/>
          <w:szCs w:val="20"/>
        </w:rPr>
        <w:t>IT</w:t>
      </w:r>
      <w:r>
        <w:rPr>
          <w:rFonts w:ascii="Arial" w:hAnsi="Arial" w:cs="Arial" w:hint="eastAsia"/>
          <w:sz w:val="20"/>
          <w:szCs w:val="20"/>
        </w:rPr>
        <w:t>）</w:t>
      </w:r>
      <w:r>
        <w:rPr>
          <w:rFonts w:ascii="Arial" w:hAnsi="Arial" w:cs="Arial" w:hint="eastAsia"/>
          <w:sz w:val="20"/>
          <w:szCs w:val="20"/>
        </w:rPr>
        <w:t xml:space="preserve"> / Business Application Support Engineer Intern(IT)</w:t>
      </w:r>
      <w:r>
        <w:rPr>
          <w:rFonts w:ascii="Arial" w:hAnsi="Arial" w:cs="Arial" w:hint="eastAsia"/>
          <w:sz w:val="20"/>
          <w:szCs w:val="20"/>
        </w:rPr>
        <w:t>（工作地点：上海）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厂务工程师实习生（电气程方向）</w:t>
      </w:r>
      <w:r>
        <w:rPr>
          <w:rFonts w:ascii="Arial" w:hAnsi="Arial" w:cs="Arial" w:hint="eastAsia"/>
          <w:sz w:val="20"/>
          <w:szCs w:val="20"/>
        </w:rPr>
        <w:t>/ Facilities Engineer Intern (Electrical Engineering)</w:t>
      </w:r>
      <w:r>
        <w:rPr>
          <w:rFonts w:ascii="Arial" w:hAnsi="Arial" w:cs="Arial" w:hint="eastAsia"/>
          <w:sz w:val="20"/>
          <w:szCs w:val="20"/>
        </w:rPr>
        <w:t>（实习地点：成都制造基地）</w:t>
      </w:r>
    </w:p>
    <w:p w:rsidR="00425617" w:rsidRDefault="00425617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</w:p>
    <w:p w:rsidR="00425617" w:rsidRDefault="00425617">
      <w:pPr>
        <w:spacing w:line="220" w:lineRule="atLeast"/>
        <w:rPr>
          <w:rFonts w:asciiTheme="minorEastAsia" w:eastAsiaTheme="minorEastAsia" w:hAnsiTheme="minorEastAsia" w:cs="Arial"/>
          <w:bCs/>
          <w:kern w:val="0"/>
          <w:sz w:val="20"/>
          <w:szCs w:val="20"/>
        </w:rPr>
      </w:pPr>
    </w:p>
    <w:p w:rsidR="00425617" w:rsidRDefault="00157915">
      <w:pPr>
        <w:spacing w:line="220" w:lineRule="atLeast"/>
        <w:rPr>
          <w:rFonts w:asciiTheme="minorEastAsia" w:eastAsiaTheme="minorEastAsia" w:hAnsiTheme="minorEastAsia" w:cs="Arial"/>
          <w:bCs/>
          <w:kern w:val="0"/>
          <w:sz w:val="20"/>
          <w:szCs w:val="20"/>
        </w:rPr>
      </w:pPr>
      <w:r>
        <w:rPr>
          <w:rFonts w:ascii="Arial" w:hAnsi="Arial" w:cs="Arial"/>
          <w:b/>
          <w:sz w:val="20"/>
          <w:szCs w:val="18"/>
          <w:u w:val="single"/>
        </w:rPr>
        <w:t>技术生产制造类岗位</w:t>
      </w:r>
      <w:r>
        <w:rPr>
          <w:rFonts w:ascii="Arial" w:hAnsi="Arial" w:cs="Arial" w:hint="eastAsia"/>
          <w:b/>
          <w:sz w:val="20"/>
          <w:szCs w:val="18"/>
          <w:u w:val="single"/>
        </w:rPr>
        <w:t xml:space="preserve"> 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产品工程师实习生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 / Product Engineer Intern</w:t>
      </w:r>
      <w:r>
        <w:rPr>
          <w:rFonts w:ascii="Arial" w:hAnsi="Arial" w:cs="Arial" w:hint="eastAsia"/>
          <w:sz w:val="20"/>
          <w:szCs w:val="20"/>
        </w:rPr>
        <w:t>（工作地点：成都）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工艺工程师实习生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 / Process Engineer Intern</w:t>
      </w:r>
      <w:r>
        <w:rPr>
          <w:rFonts w:ascii="Arial" w:hAnsi="Arial" w:cs="Arial" w:hint="eastAsia"/>
          <w:bCs/>
          <w:kern w:val="0"/>
          <w:sz w:val="20"/>
          <w:szCs w:val="20"/>
        </w:rPr>
        <w:t>（实习地点：成都制造基地）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新产品导入工程师实习生</w:t>
      </w:r>
      <w:r>
        <w:rPr>
          <w:rFonts w:ascii="Arial" w:hAnsi="Arial" w:cs="Arial" w:hint="eastAsia"/>
          <w:bCs/>
          <w:kern w:val="0"/>
          <w:sz w:val="20"/>
          <w:szCs w:val="20"/>
        </w:rPr>
        <w:t>/ NPI Engineer Intern</w:t>
      </w:r>
      <w:r>
        <w:rPr>
          <w:rFonts w:ascii="Arial" w:hAnsi="Arial" w:cs="Arial" w:hint="eastAsia"/>
          <w:bCs/>
          <w:kern w:val="0"/>
          <w:sz w:val="20"/>
          <w:szCs w:val="20"/>
        </w:rPr>
        <w:t>（工作地点：成都制造基地）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生产计划</w:t>
      </w:r>
      <w:r>
        <w:rPr>
          <w:rFonts w:ascii="Arial" w:hAnsi="Arial" w:cs="Arial" w:hint="eastAsia"/>
          <w:bCs/>
          <w:kern w:val="0"/>
          <w:sz w:val="20"/>
          <w:szCs w:val="20"/>
        </w:rPr>
        <w:t>/</w:t>
      </w:r>
      <w:r>
        <w:rPr>
          <w:rFonts w:ascii="Arial" w:hAnsi="Arial" w:cs="Arial" w:hint="eastAsia"/>
          <w:bCs/>
          <w:kern w:val="0"/>
          <w:sz w:val="20"/>
          <w:szCs w:val="20"/>
        </w:rPr>
        <w:t>产能规划专员实习生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 / Industrial Engineer/Planner Intern</w:t>
      </w:r>
      <w:r>
        <w:rPr>
          <w:rFonts w:ascii="Arial" w:hAnsi="Arial" w:cs="Arial" w:hint="eastAsia"/>
          <w:bCs/>
          <w:kern w:val="0"/>
          <w:sz w:val="20"/>
          <w:szCs w:val="20"/>
        </w:rPr>
        <w:t>（实习地点：成都制造基地）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质量工程师实习生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 / Quality Engineer Intern</w:t>
      </w:r>
      <w:r>
        <w:rPr>
          <w:rFonts w:ascii="Arial" w:hAnsi="Arial" w:cs="Arial" w:hint="eastAsia"/>
          <w:bCs/>
          <w:kern w:val="0"/>
          <w:sz w:val="20"/>
          <w:szCs w:val="20"/>
        </w:rPr>
        <w:t>（实习地点：成都制造基地）设备工程师实习生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 / Equipment Engineer Intern</w:t>
      </w:r>
      <w:r>
        <w:rPr>
          <w:rFonts w:ascii="Arial" w:hAnsi="Arial" w:cs="Arial" w:hint="eastAsia"/>
          <w:bCs/>
          <w:kern w:val="0"/>
          <w:sz w:val="20"/>
          <w:szCs w:val="20"/>
        </w:rPr>
        <w:t>（实习地点：成都制造基地）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设备工程师实习生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 / Equipment Engineer Intern</w:t>
      </w:r>
      <w:r>
        <w:rPr>
          <w:rFonts w:ascii="Arial" w:hAnsi="Arial" w:cs="Arial" w:hint="eastAsia"/>
          <w:bCs/>
          <w:kern w:val="0"/>
          <w:sz w:val="20"/>
          <w:szCs w:val="20"/>
        </w:rPr>
        <w:t>（实习地点：成都制造基地）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制造部生产主管实习生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 / MFG Supervisor Intern</w:t>
      </w:r>
      <w:r>
        <w:rPr>
          <w:rFonts w:ascii="Arial" w:hAnsi="Arial" w:cs="Arial" w:hint="eastAsia"/>
          <w:bCs/>
          <w:kern w:val="0"/>
          <w:sz w:val="20"/>
          <w:szCs w:val="20"/>
        </w:rPr>
        <w:t>（实习地点：成都制造基地）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封装工艺工程师实习生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 / Assembly Process Engineer Intern</w:t>
      </w:r>
      <w:r>
        <w:rPr>
          <w:rFonts w:ascii="Arial" w:hAnsi="Arial" w:cs="Arial" w:hint="eastAsia"/>
          <w:bCs/>
          <w:kern w:val="0"/>
          <w:sz w:val="20"/>
          <w:szCs w:val="20"/>
        </w:rPr>
        <w:t>（实习地点：成都制造基地）</w:t>
      </w: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SCP (</w:t>
      </w:r>
      <w:r>
        <w:rPr>
          <w:rFonts w:ascii="Arial" w:hAnsi="Arial" w:cs="Arial" w:hint="eastAsia"/>
          <w:bCs/>
          <w:kern w:val="0"/>
          <w:sz w:val="20"/>
          <w:szCs w:val="20"/>
        </w:rPr>
        <w:t>封装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) </w:t>
      </w:r>
      <w:r>
        <w:rPr>
          <w:rFonts w:ascii="Arial" w:hAnsi="Arial" w:cs="Arial" w:hint="eastAsia"/>
          <w:bCs/>
          <w:kern w:val="0"/>
          <w:sz w:val="20"/>
          <w:szCs w:val="20"/>
        </w:rPr>
        <w:t>工程师实习生</w:t>
      </w:r>
      <w:r>
        <w:rPr>
          <w:rFonts w:ascii="Arial" w:hAnsi="Arial" w:cs="Arial" w:hint="eastAsia"/>
          <w:bCs/>
          <w:kern w:val="0"/>
          <w:sz w:val="20"/>
          <w:szCs w:val="20"/>
        </w:rPr>
        <w:t xml:space="preserve"> / SCP Packaging Engineer Intern</w:t>
      </w:r>
      <w:r>
        <w:rPr>
          <w:rFonts w:ascii="Arial" w:hAnsi="Arial" w:cs="Arial"/>
          <w:bCs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bCs/>
          <w:kern w:val="0"/>
          <w:sz w:val="20"/>
          <w:szCs w:val="20"/>
        </w:rPr>
        <w:t>（工作地点：成都）</w:t>
      </w:r>
    </w:p>
    <w:p w:rsidR="00425617" w:rsidRDefault="00425617">
      <w:pPr>
        <w:adjustRightInd w:val="0"/>
        <w:snapToGrid w:val="0"/>
        <w:jc w:val="left"/>
        <w:rPr>
          <w:rFonts w:ascii="Arial" w:hAnsi="Arial" w:cs="Arial"/>
          <w:bCs/>
          <w:kern w:val="0"/>
          <w:sz w:val="20"/>
          <w:szCs w:val="20"/>
        </w:rPr>
      </w:pPr>
    </w:p>
    <w:p w:rsidR="00425617" w:rsidRDefault="00425617">
      <w:pPr>
        <w:adjustRightInd w:val="0"/>
        <w:snapToGrid w:val="0"/>
        <w:jc w:val="left"/>
        <w:rPr>
          <w:rFonts w:ascii="Arial" w:hAnsi="Arial" w:cs="Arial"/>
          <w:bCs/>
          <w:kern w:val="0"/>
          <w:sz w:val="20"/>
          <w:szCs w:val="20"/>
        </w:rPr>
      </w:pPr>
    </w:p>
    <w:p w:rsidR="00425617" w:rsidRPr="00162813" w:rsidRDefault="00157915" w:rsidP="00162813">
      <w:pPr>
        <w:rPr>
          <w:rFonts w:ascii="Arial" w:hAnsi="Arial" w:cs="Arial"/>
          <w:b/>
          <w:color w:val="FF0000"/>
          <w:sz w:val="28"/>
          <w:u w:val="single"/>
        </w:rPr>
      </w:pPr>
      <w:r w:rsidRPr="00162813">
        <w:rPr>
          <w:rFonts w:ascii="Arial" w:hAnsi="Arial" w:cs="Arial"/>
          <w:b/>
          <w:color w:val="FF0000"/>
          <w:sz w:val="28"/>
          <w:u w:val="single"/>
        </w:rPr>
        <w:t>招聘要求：</w:t>
      </w:r>
    </w:p>
    <w:p w:rsidR="00162813" w:rsidRDefault="00162813">
      <w:pPr>
        <w:adjustRightInd w:val="0"/>
        <w:snapToGrid w:val="0"/>
        <w:jc w:val="left"/>
        <w:rPr>
          <w:rFonts w:asciiTheme="minorEastAsia" w:eastAsiaTheme="minorEastAsia" w:hAnsiTheme="minorEastAsia" w:cs="Arial"/>
          <w:sz w:val="20"/>
          <w:szCs w:val="20"/>
        </w:rPr>
      </w:pPr>
      <w:r>
        <w:rPr>
          <w:rFonts w:asciiTheme="minorEastAsia" w:eastAsiaTheme="minorEastAsia" w:hAnsiTheme="minorEastAsia" w:cs="Arial" w:hint="eastAsia"/>
          <w:sz w:val="20"/>
          <w:szCs w:val="20"/>
        </w:rPr>
        <w:t>全职补招：2019，2020，2021届相关专业毕业生</w:t>
      </w:r>
    </w:p>
    <w:p w:rsidR="00425617" w:rsidRDefault="00162813" w:rsidP="00162813">
      <w:pPr>
        <w:adjustRightInd w:val="0"/>
        <w:snapToGrid w:val="0"/>
        <w:jc w:val="left"/>
        <w:rPr>
          <w:rFonts w:asciiTheme="minorEastAsia" w:eastAsiaTheme="minorEastAsia" w:hAnsiTheme="minorEastAsia" w:cs="Arial"/>
          <w:sz w:val="20"/>
          <w:szCs w:val="20"/>
        </w:rPr>
      </w:pPr>
      <w:r>
        <w:rPr>
          <w:rFonts w:asciiTheme="minorEastAsia" w:eastAsiaTheme="minorEastAsia" w:hAnsiTheme="minorEastAsia" w:cs="Arial" w:hint="eastAsia"/>
          <w:sz w:val="20"/>
          <w:szCs w:val="20"/>
        </w:rPr>
        <w:t>暑期实习生项目：2022届相关专业学士及以上电子相关专业学位毕业生</w:t>
      </w:r>
    </w:p>
    <w:p w:rsidR="00162813" w:rsidRDefault="00162813">
      <w:pPr>
        <w:adjustRightInd w:val="0"/>
        <w:snapToGrid w:val="0"/>
        <w:jc w:val="left"/>
        <w:rPr>
          <w:rFonts w:asciiTheme="minorEastAsia" w:eastAsiaTheme="minorEastAsia" w:hAnsiTheme="minorEastAsia" w:cs="Arial"/>
          <w:sz w:val="20"/>
          <w:szCs w:val="20"/>
        </w:rPr>
      </w:pPr>
    </w:p>
    <w:p w:rsidR="00425617" w:rsidRDefault="00157915">
      <w:pPr>
        <w:adjustRightInd w:val="0"/>
        <w:snapToGrid w:val="0"/>
        <w:jc w:val="left"/>
        <w:rPr>
          <w:rFonts w:asciiTheme="minorEastAsia" w:eastAsiaTheme="minorEastAsia" w:hAnsiTheme="minorEastAsia" w:cs="Arial"/>
          <w:sz w:val="20"/>
          <w:szCs w:val="20"/>
        </w:rPr>
      </w:pPr>
      <w:r>
        <w:rPr>
          <w:rFonts w:asciiTheme="minorEastAsia" w:eastAsiaTheme="minorEastAsia" w:hAnsiTheme="minorEastAsia" w:cs="Arial" w:hint="eastAsia"/>
          <w:sz w:val="20"/>
          <w:szCs w:val="20"/>
        </w:rPr>
        <w:t>成都制造基地岗位不限专业，优先专业请详看岗位介绍</w:t>
      </w:r>
    </w:p>
    <w:p w:rsidR="00425617" w:rsidRDefault="00425617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</w:p>
    <w:p w:rsidR="00425617" w:rsidRDefault="00157915">
      <w:pPr>
        <w:adjustRightInd w:val="0"/>
        <w:snapToGrid w:val="0"/>
        <w:jc w:val="left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 w:hint="eastAsia"/>
          <w:b/>
          <w:color w:val="FF0000"/>
          <w:sz w:val="22"/>
          <w:szCs w:val="22"/>
        </w:rPr>
        <w:t xml:space="preserve">2021 TI offer </w:t>
      </w:r>
      <w:r>
        <w:rPr>
          <w:rFonts w:ascii="Arial" w:hAnsi="Arial" w:cs="Arial" w:hint="eastAsia"/>
          <w:b/>
          <w:color w:val="FF0000"/>
          <w:sz w:val="22"/>
          <w:szCs w:val="22"/>
        </w:rPr>
        <w:t>等你接招；</w:t>
      </w:r>
      <w:r>
        <w:rPr>
          <w:rFonts w:ascii="Arial" w:hAnsi="Arial" w:cs="Arial" w:hint="eastAsia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 w:hint="eastAsia"/>
          <w:b/>
          <w:color w:val="FF0000"/>
          <w:sz w:val="22"/>
          <w:szCs w:val="22"/>
        </w:rPr>
        <w:t>加入我们，和最强大脑一起改变世界！</w:t>
      </w:r>
    </w:p>
    <w:sectPr w:rsidR="00425617">
      <w:headerReference w:type="default" r:id="rId16"/>
      <w:footerReference w:type="default" r:id="rId17"/>
      <w:pgSz w:w="12240" w:h="15840"/>
      <w:pgMar w:top="1440" w:right="1080" w:bottom="1440" w:left="108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167" w:rsidRDefault="00611167">
      <w:r>
        <w:separator/>
      </w:r>
    </w:p>
  </w:endnote>
  <w:endnote w:type="continuationSeparator" w:id="0">
    <w:p w:rsidR="00611167" w:rsidRDefault="0061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617" w:rsidRDefault="00157915">
    <w:pPr>
      <w:pStyle w:val="Footer"/>
      <w:jc w:val="both"/>
      <w:rPr>
        <w:rFonts w:ascii="Arial" w:hAnsi="Arial" w:cs="Arial"/>
      </w:rPr>
    </w:pPr>
    <w:r>
      <w:rPr>
        <w:rFonts w:ascii="Arial" w:hAnsi="Arial" w:cs="Arial"/>
      </w:rPr>
      <w:t>德州仪器</w:t>
    </w:r>
    <w:r>
      <w:rPr>
        <w:rFonts w:ascii="Arial" w:hAnsi="Arial" w:cs="Arial"/>
      </w:rPr>
      <w:t>20</w:t>
    </w:r>
    <w:r>
      <w:rPr>
        <w:rFonts w:ascii="Arial" w:hAnsi="Arial" w:cs="Arial" w:hint="eastAsia"/>
      </w:rPr>
      <w:t>2</w:t>
    </w:r>
    <w:r>
      <w:rPr>
        <w:rFonts w:ascii="Arial" w:hAnsi="Arial" w:cs="Arial"/>
      </w:rPr>
      <w:t>1</w:t>
    </w:r>
    <w:r>
      <w:rPr>
        <w:rFonts w:ascii="Arial" w:hAnsi="Arial" w:cs="Arial" w:hint="eastAsia"/>
      </w:rPr>
      <w:t>春季</w:t>
    </w:r>
    <w:r>
      <w:rPr>
        <w:rFonts w:ascii="Arial" w:hAnsi="Arial" w:cs="Arial"/>
      </w:rPr>
      <w:t>校园招聘</w:t>
    </w:r>
    <w:r>
      <w:rPr>
        <w:rFonts w:ascii="Arial" w:hAnsi="Arial" w:cs="Arial"/>
      </w:rPr>
      <w:t xml:space="preserve">                              </w:t>
    </w:r>
    <w:r>
      <w:rPr>
        <w:rFonts w:ascii="Arial" w:hAnsi="Arial" w:cs="Arial"/>
      </w:rPr>
      <w:tab/>
      <w:t xml:space="preserve">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167" w:rsidRDefault="00611167">
      <w:r>
        <w:separator/>
      </w:r>
    </w:p>
  </w:footnote>
  <w:footnote w:type="continuationSeparator" w:id="0">
    <w:p w:rsidR="00611167" w:rsidRDefault="00611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617" w:rsidRDefault="00157915">
    <w:pPr>
      <w:pStyle w:val="Header"/>
    </w:pPr>
    <w:r>
      <w:rPr>
        <w:noProof/>
      </w:rPr>
      <w:drawing>
        <wp:inline distT="0" distB="0" distL="0" distR="0">
          <wp:extent cx="1257300" cy="295275"/>
          <wp:effectExtent l="19050" t="0" r="0" b="0"/>
          <wp:docPr id="6" name="Picture 1" descr="ti_stk_2c_p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ti_stk_2c_pos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rFonts w:hint="eastAsia"/>
      </w:rPr>
      <w:t xml:space="preserve">                              </w:t>
    </w:r>
    <w:r>
      <w:t xml:space="preserve">       </w:t>
    </w:r>
    <w:r>
      <w:rPr>
        <w:noProof/>
      </w:rPr>
      <w:drawing>
        <wp:inline distT="0" distB="0" distL="0" distR="0">
          <wp:extent cx="685800" cy="685800"/>
          <wp:effectExtent l="0" t="0" r="0" b="0"/>
          <wp:docPr id="7" name="Picture 1" descr="C:\Users\A0220331\Desktop\New promotion materials\Images and logos\Images and logos\ti_ec_del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A0220331\Desktop\New promotion materials\Images and logos\Images and logos\ti_ec_delt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685800" cy="342900"/>
          <wp:effectExtent l="19050" t="0" r="0" b="0"/>
          <wp:docPr id="8" name="Picture 2" descr="C:\Users\A0220331\Desktop\New promotion materials\Images and logos\Images and logos\ti_ec_tagline_v5_t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C:\Users\A0220331\Desktop\New promotion materials\Images and logos\Images and logos\ti_ec_tagline_v5_teal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D668F"/>
    <w:multiLevelType w:val="multilevel"/>
    <w:tmpl w:val="283D668F"/>
    <w:lvl w:ilvl="0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F29"/>
    <w:rsid w:val="000009AB"/>
    <w:rsid w:val="000111B6"/>
    <w:rsid w:val="000248B1"/>
    <w:rsid w:val="00024D04"/>
    <w:rsid w:val="00025A94"/>
    <w:rsid w:val="000364CF"/>
    <w:rsid w:val="00037E20"/>
    <w:rsid w:val="000425AD"/>
    <w:rsid w:val="00043C30"/>
    <w:rsid w:val="000546E6"/>
    <w:rsid w:val="000547B9"/>
    <w:rsid w:val="00060F16"/>
    <w:rsid w:val="0006384C"/>
    <w:rsid w:val="0006664E"/>
    <w:rsid w:val="00070ACE"/>
    <w:rsid w:val="00070D6E"/>
    <w:rsid w:val="00071047"/>
    <w:rsid w:val="0007111A"/>
    <w:rsid w:val="00073EE8"/>
    <w:rsid w:val="000747D3"/>
    <w:rsid w:val="00080BB5"/>
    <w:rsid w:val="00082E94"/>
    <w:rsid w:val="00085735"/>
    <w:rsid w:val="000862BB"/>
    <w:rsid w:val="0009304A"/>
    <w:rsid w:val="000952EA"/>
    <w:rsid w:val="000A53BB"/>
    <w:rsid w:val="000B3B78"/>
    <w:rsid w:val="000B3C51"/>
    <w:rsid w:val="000B7513"/>
    <w:rsid w:val="000C1C9C"/>
    <w:rsid w:val="000C2163"/>
    <w:rsid w:val="000C5CB5"/>
    <w:rsid w:val="000E1883"/>
    <w:rsid w:val="000E1CA4"/>
    <w:rsid w:val="000F2EE9"/>
    <w:rsid w:val="00100346"/>
    <w:rsid w:val="00103490"/>
    <w:rsid w:val="001121EC"/>
    <w:rsid w:val="00115CFF"/>
    <w:rsid w:val="00124AB3"/>
    <w:rsid w:val="001264BC"/>
    <w:rsid w:val="0013366B"/>
    <w:rsid w:val="001423BD"/>
    <w:rsid w:val="00142F14"/>
    <w:rsid w:val="00155129"/>
    <w:rsid w:val="001560F0"/>
    <w:rsid w:val="00157915"/>
    <w:rsid w:val="00162813"/>
    <w:rsid w:val="001730D5"/>
    <w:rsid w:val="0018161F"/>
    <w:rsid w:val="00185086"/>
    <w:rsid w:val="00186FF6"/>
    <w:rsid w:val="001A03D6"/>
    <w:rsid w:val="001A0ABB"/>
    <w:rsid w:val="001B064C"/>
    <w:rsid w:val="001C780D"/>
    <w:rsid w:val="001D1847"/>
    <w:rsid w:val="001D5D7D"/>
    <w:rsid w:val="001E3FBA"/>
    <w:rsid w:val="002037AE"/>
    <w:rsid w:val="00205DF0"/>
    <w:rsid w:val="00233508"/>
    <w:rsid w:val="002351AE"/>
    <w:rsid w:val="002459EA"/>
    <w:rsid w:val="00247A34"/>
    <w:rsid w:val="002502F8"/>
    <w:rsid w:val="00255433"/>
    <w:rsid w:val="00262636"/>
    <w:rsid w:val="00266B9E"/>
    <w:rsid w:val="00267BEE"/>
    <w:rsid w:val="00271A19"/>
    <w:rsid w:val="00274CE5"/>
    <w:rsid w:val="002A488B"/>
    <w:rsid w:val="002A6354"/>
    <w:rsid w:val="002B2519"/>
    <w:rsid w:val="002B7F37"/>
    <w:rsid w:val="002C3A5A"/>
    <w:rsid w:val="002D2A54"/>
    <w:rsid w:val="002E0D02"/>
    <w:rsid w:val="002F1C7D"/>
    <w:rsid w:val="002F349F"/>
    <w:rsid w:val="00311216"/>
    <w:rsid w:val="00320362"/>
    <w:rsid w:val="00323ABE"/>
    <w:rsid w:val="0033126B"/>
    <w:rsid w:val="00332EF1"/>
    <w:rsid w:val="0034356C"/>
    <w:rsid w:val="0036409A"/>
    <w:rsid w:val="00370E88"/>
    <w:rsid w:val="003811B6"/>
    <w:rsid w:val="003839AB"/>
    <w:rsid w:val="0039312E"/>
    <w:rsid w:val="00394907"/>
    <w:rsid w:val="003977C5"/>
    <w:rsid w:val="003A6E5A"/>
    <w:rsid w:val="003B26D6"/>
    <w:rsid w:val="003B2FD7"/>
    <w:rsid w:val="003D65CE"/>
    <w:rsid w:val="003E445A"/>
    <w:rsid w:val="003E4666"/>
    <w:rsid w:val="003E71D2"/>
    <w:rsid w:val="004008F1"/>
    <w:rsid w:val="004046C1"/>
    <w:rsid w:val="004150F1"/>
    <w:rsid w:val="004223D9"/>
    <w:rsid w:val="004228D4"/>
    <w:rsid w:val="004255F7"/>
    <w:rsid w:val="00425617"/>
    <w:rsid w:val="00432E61"/>
    <w:rsid w:val="004337CE"/>
    <w:rsid w:val="00436316"/>
    <w:rsid w:val="00436A96"/>
    <w:rsid w:val="0045648B"/>
    <w:rsid w:val="0045794F"/>
    <w:rsid w:val="00462A11"/>
    <w:rsid w:val="00491EA0"/>
    <w:rsid w:val="004A09BF"/>
    <w:rsid w:val="004A4BDC"/>
    <w:rsid w:val="004A5970"/>
    <w:rsid w:val="004B3E72"/>
    <w:rsid w:val="004C0F02"/>
    <w:rsid w:val="004C42D9"/>
    <w:rsid w:val="004D10FE"/>
    <w:rsid w:val="004D23FF"/>
    <w:rsid w:val="004D2699"/>
    <w:rsid w:val="004E04F7"/>
    <w:rsid w:val="004E51A6"/>
    <w:rsid w:val="004F6F52"/>
    <w:rsid w:val="00504E2C"/>
    <w:rsid w:val="00505969"/>
    <w:rsid w:val="00510060"/>
    <w:rsid w:val="005113BF"/>
    <w:rsid w:val="00524C7F"/>
    <w:rsid w:val="00527044"/>
    <w:rsid w:val="00530804"/>
    <w:rsid w:val="00534AEB"/>
    <w:rsid w:val="00542DAE"/>
    <w:rsid w:val="005705EB"/>
    <w:rsid w:val="00576BEC"/>
    <w:rsid w:val="0058139B"/>
    <w:rsid w:val="0059027A"/>
    <w:rsid w:val="00591FE6"/>
    <w:rsid w:val="00596B86"/>
    <w:rsid w:val="005A1156"/>
    <w:rsid w:val="005A4827"/>
    <w:rsid w:val="005A5375"/>
    <w:rsid w:val="005A6305"/>
    <w:rsid w:val="005A6C86"/>
    <w:rsid w:val="005B430B"/>
    <w:rsid w:val="005B720E"/>
    <w:rsid w:val="005B7B71"/>
    <w:rsid w:val="005C5253"/>
    <w:rsid w:val="005D042C"/>
    <w:rsid w:val="005D0645"/>
    <w:rsid w:val="005E3A4D"/>
    <w:rsid w:val="005F29C3"/>
    <w:rsid w:val="005F3E8F"/>
    <w:rsid w:val="005F5052"/>
    <w:rsid w:val="005F50B2"/>
    <w:rsid w:val="006052D9"/>
    <w:rsid w:val="00611167"/>
    <w:rsid w:val="0061183D"/>
    <w:rsid w:val="006134A4"/>
    <w:rsid w:val="0061382B"/>
    <w:rsid w:val="0063124C"/>
    <w:rsid w:val="00632E30"/>
    <w:rsid w:val="00637D59"/>
    <w:rsid w:val="0064370B"/>
    <w:rsid w:val="0065161D"/>
    <w:rsid w:val="00653B38"/>
    <w:rsid w:val="006626D3"/>
    <w:rsid w:val="0068102E"/>
    <w:rsid w:val="00681BFA"/>
    <w:rsid w:val="0068638F"/>
    <w:rsid w:val="0069199D"/>
    <w:rsid w:val="00692752"/>
    <w:rsid w:val="0069433E"/>
    <w:rsid w:val="006A6840"/>
    <w:rsid w:val="006B04F5"/>
    <w:rsid w:val="006B1EBD"/>
    <w:rsid w:val="006C4418"/>
    <w:rsid w:val="006C5860"/>
    <w:rsid w:val="006C5D69"/>
    <w:rsid w:val="006D0980"/>
    <w:rsid w:val="006D2E11"/>
    <w:rsid w:val="006E552B"/>
    <w:rsid w:val="006E56E7"/>
    <w:rsid w:val="006F612A"/>
    <w:rsid w:val="007033AE"/>
    <w:rsid w:val="00711739"/>
    <w:rsid w:val="00713925"/>
    <w:rsid w:val="0072066A"/>
    <w:rsid w:val="007303B5"/>
    <w:rsid w:val="00730AF3"/>
    <w:rsid w:val="00736278"/>
    <w:rsid w:val="007402B5"/>
    <w:rsid w:val="007441AF"/>
    <w:rsid w:val="0074426A"/>
    <w:rsid w:val="00745795"/>
    <w:rsid w:val="00745F4E"/>
    <w:rsid w:val="00750CD0"/>
    <w:rsid w:val="00752389"/>
    <w:rsid w:val="0075348D"/>
    <w:rsid w:val="0076216C"/>
    <w:rsid w:val="00762314"/>
    <w:rsid w:val="007629AF"/>
    <w:rsid w:val="00785FC2"/>
    <w:rsid w:val="00787B94"/>
    <w:rsid w:val="00787BB5"/>
    <w:rsid w:val="007922FD"/>
    <w:rsid w:val="007B1049"/>
    <w:rsid w:val="007B2992"/>
    <w:rsid w:val="007C1F31"/>
    <w:rsid w:val="007C2A3B"/>
    <w:rsid w:val="007C4A5A"/>
    <w:rsid w:val="007C6FAD"/>
    <w:rsid w:val="007D7B4E"/>
    <w:rsid w:val="007E33E9"/>
    <w:rsid w:val="007E51E2"/>
    <w:rsid w:val="007E655E"/>
    <w:rsid w:val="007E6D46"/>
    <w:rsid w:val="00824D98"/>
    <w:rsid w:val="008313FB"/>
    <w:rsid w:val="0084380B"/>
    <w:rsid w:val="008508F3"/>
    <w:rsid w:val="008542DB"/>
    <w:rsid w:val="008636E4"/>
    <w:rsid w:val="0086558C"/>
    <w:rsid w:val="0086653E"/>
    <w:rsid w:val="0087197C"/>
    <w:rsid w:val="008879CB"/>
    <w:rsid w:val="00887B62"/>
    <w:rsid w:val="0089022F"/>
    <w:rsid w:val="008B4C7F"/>
    <w:rsid w:val="008C6ACA"/>
    <w:rsid w:val="008D47DF"/>
    <w:rsid w:val="008E4241"/>
    <w:rsid w:val="00912526"/>
    <w:rsid w:val="00926DF3"/>
    <w:rsid w:val="00932BFA"/>
    <w:rsid w:val="009426B2"/>
    <w:rsid w:val="00943849"/>
    <w:rsid w:val="00943924"/>
    <w:rsid w:val="009450C4"/>
    <w:rsid w:val="0095613F"/>
    <w:rsid w:val="00961CCB"/>
    <w:rsid w:val="00964016"/>
    <w:rsid w:val="009667C1"/>
    <w:rsid w:val="00974887"/>
    <w:rsid w:val="00975650"/>
    <w:rsid w:val="009770DF"/>
    <w:rsid w:val="009840D9"/>
    <w:rsid w:val="00986686"/>
    <w:rsid w:val="00990EFA"/>
    <w:rsid w:val="009C1661"/>
    <w:rsid w:val="009D2ADE"/>
    <w:rsid w:val="009E27F5"/>
    <w:rsid w:val="009F4D13"/>
    <w:rsid w:val="009F528A"/>
    <w:rsid w:val="009F63DD"/>
    <w:rsid w:val="00A02E61"/>
    <w:rsid w:val="00A039E7"/>
    <w:rsid w:val="00A05660"/>
    <w:rsid w:val="00A13411"/>
    <w:rsid w:val="00A14483"/>
    <w:rsid w:val="00A17145"/>
    <w:rsid w:val="00A2153D"/>
    <w:rsid w:val="00A24D40"/>
    <w:rsid w:val="00A37AD6"/>
    <w:rsid w:val="00A542C4"/>
    <w:rsid w:val="00A64050"/>
    <w:rsid w:val="00A77368"/>
    <w:rsid w:val="00A83DB9"/>
    <w:rsid w:val="00A87024"/>
    <w:rsid w:val="00A93D6D"/>
    <w:rsid w:val="00A96904"/>
    <w:rsid w:val="00AA2E45"/>
    <w:rsid w:val="00AA6424"/>
    <w:rsid w:val="00AB1EA1"/>
    <w:rsid w:val="00AB3017"/>
    <w:rsid w:val="00AC2527"/>
    <w:rsid w:val="00AC4B41"/>
    <w:rsid w:val="00AD003D"/>
    <w:rsid w:val="00AF786E"/>
    <w:rsid w:val="00AF7F57"/>
    <w:rsid w:val="00B03D0E"/>
    <w:rsid w:val="00B1442B"/>
    <w:rsid w:val="00B1520A"/>
    <w:rsid w:val="00B17ACA"/>
    <w:rsid w:val="00B24013"/>
    <w:rsid w:val="00B26323"/>
    <w:rsid w:val="00B318E4"/>
    <w:rsid w:val="00B45DDF"/>
    <w:rsid w:val="00B46A07"/>
    <w:rsid w:val="00B5638D"/>
    <w:rsid w:val="00B62856"/>
    <w:rsid w:val="00B662DE"/>
    <w:rsid w:val="00B663FB"/>
    <w:rsid w:val="00B7258A"/>
    <w:rsid w:val="00B8410E"/>
    <w:rsid w:val="00B852FC"/>
    <w:rsid w:val="00B87E73"/>
    <w:rsid w:val="00B91F84"/>
    <w:rsid w:val="00B92801"/>
    <w:rsid w:val="00B95A14"/>
    <w:rsid w:val="00B96A3D"/>
    <w:rsid w:val="00BB2D98"/>
    <w:rsid w:val="00BC07FC"/>
    <w:rsid w:val="00BC11BC"/>
    <w:rsid w:val="00BC7B4E"/>
    <w:rsid w:val="00BD59FE"/>
    <w:rsid w:val="00BD7EDE"/>
    <w:rsid w:val="00BE23B9"/>
    <w:rsid w:val="00C050C3"/>
    <w:rsid w:val="00C06BAC"/>
    <w:rsid w:val="00C13C2C"/>
    <w:rsid w:val="00C15CF7"/>
    <w:rsid w:val="00C2101F"/>
    <w:rsid w:val="00C241FE"/>
    <w:rsid w:val="00C418F6"/>
    <w:rsid w:val="00C57C44"/>
    <w:rsid w:val="00C72149"/>
    <w:rsid w:val="00C74EC1"/>
    <w:rsid w:val="00C80F8B"/>
    <w:rsid w:val="00C83376"/>
    <w:rsid w:val="00C844B6"/>
    <w:rsid w:val="00C84706"/>
    <w:rsid w:val="00C84A9E"/>
    <w:rsid w:val="00C86E9D"/>
    <w:rsid w:val="00C91B11"/>
    <w:rsid w:val="00C9280B"/>
    <w:rsid w:val="00C931B8"/>
    <w:rsid w:val="00C95828"/>
    <w:rsid w:val="00CA3B02"/>
    <w:rsid w:val="00CA52F7"/>
    <w:rsid w:val="00CA5B3B"/>
    <w:rsid w:val="00CC2438"/>
    <w:rsid w:val="00CD0107"/>
    <w:rsid w:val="00CD02FD"/>
    <w:rsid w:val="00CF1CBD"/>
    <w:rsid w:val="00CF2FFF"/>
    <w:rsid w:val="00D0030C"/>
    <w:rsid w:val="00D03BF9"/>
    <w:rsid w:val="00D052C3"/>
    <w:rsid w:val="00D11196"/>
    <w:rsid w:val="00D14755"/>
    <w:rsid w:val="00D14DC1"/>
    <w:rsid w:val="00D248AB"/>
    <w:rsid w:val="00D42A3D"/>
    <w:rsid w:val="00D56D8D"/>
    <w:rsid w:val="00D60154"/>
    <w:rsid w:val="00D66BE1"/>
    <w:rsid w:val="00D67F77"/>
    <w:rsid w:val="00D71A98"/>
    <w:rsid w:val="00D71CD6"/>
    <w:rsid w:val="00D847D0"/>
    <w:rsid w:val="00D877F8"/>
    <w:rsid w:val="00DB3A31"/>
    <w:rsid w:val="00DC05A7"/>
    <w:rsid w:val="00DD0DF8"/>
    <w:rsid w:val="00DE339B"/>
    <w:rsid w:val="00DE6E13"/>
    <w:rsid w:val="00DF15AC"/>
    <w:rsid w:val="00DF3CC5"/>
    <w:rsid w:val="00E01F0F"/>
    <w:rsid w:val="00E0350B"/>
    <w:rsid w:val="00E16BF6"/>
    <w:rsid w:val="00E17AED"/>
    <w:rsid w:val="00E2206A"/>
    <w:rsid w:val="00E31F29"/>
    <w:rsid w:val="00E322B2"/>
    <w:rsid w:val="00E360C0"/>
    <w:rsid w:val="00E36365"/>
    <w:rsid w:val="00E368B4"/>
    <w:rsid w:val="00E412F8"/>
    <w:rsid w:val="00E42A3E"/>
    <w:rsid w:val="00E504DF"/>
    <w:rsid w:val="00E619FC"/>
    <w:rsid w:val="00E678C3"/>
    <w:rsid w:val="00E7119B"/>
    <w:rsid w:val="00E75ACC"/>
    <w:rsid w:val="00EA27C9"/>
    <w:rsid w:val="00EA5C41"/>
    <w:rsid w:val="00EB1EF8"/>
    <w:rsid w:val="00EB2745"/>
    <w:rsid w:val="00EB5BE0"/>
    <w:rsid w:val="00EC2C0F"/>
    <w:rsid w:val="00EC4949"/>
    <w:rsid w:val="00EC58A2"/>
    <w:rsid w:val="00EC664C"/>
    <w:rsid w:val="00EC669F"/>
    <w:rsid w:val="00EC6D01"/>
    <w:rsid w:val="00ED14E4"/>
    <w:rsid w:val="00ED4A54"/>
    <w:rsid w:val="00ED78B7"/>
    <w:rsid w:val="00EF07D3"/>
    <w:rsid w:val="00F04B4F"/>
    <w:rsid w:val="00F05C5D"/>
    <w:rsid w:val="00F06EE4"/>
    <w:rsid w:val="00F460C1"/>
    <w:rsid w:val="00F50D60"/>
    <w:rsid w:val="00F531FA"/>
    <w:rsid w:val="00F97274"/>
    <w:rsid w:val="00FC1835"/>
    <w:rsid w:val="00FC2ABD"/>
    <w:rsid w:val="00FC6E51"/>
    <w:rsid w:val="00FD49DF"/>
    <w:rsid w:val="00FD6FC8"/>
    <w:rsid w:val="00FE052E"/>
    <w:rsid w:val="00FE61C6"/>
    <w:rsid w:val="00FF3BE3"/>
    <w:rsid w:val="00FF7009"/>
    <w:rsid w:val="136841DB"/>
    <w:rsid w:val="410C5A6E"/>
    <w:rsid w:val="6494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A8F57"/>
  <w15:docId w15:val="{95CE8E75-EAC8-4B6C-9543-6CAC2DFB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widowControl/>
      <w:jc w:val="left"/>
    </w:pPr>
    <w:rPr>
      <w:rFonts w:ascii="Tahoma" w:eastAsiaTheme="minorEastAsia" w:hAnsi="Tahoma" w:cs="Tahoma"/>
      <w:kern w:val="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pPr>
      <w:widowControl/>
    </w:pPr>
    <w:rPr>
      <w:rFonts w:eastAsia="Times New Roman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qFormat/>
    <w:rPr>
      <w:rFonts w:ascii="Courier New" w:eastAsia="宋体" w:hAnsi="Courier New" w:cs="Courier New" w:hint="default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line-content6">
    <w:name w:val="headline-content6"/>
    <w:basedOn w:val="DefaultParagraphFont"/>
  </w:style>
  <w:style w:type="paragraph" w:styleId="ListParagraph">
    <w:name w:val="List Paragraph"/>
    <w:basedOn w:val="Normal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table" w:customStyle="1" w:styleId="LightList-Accent11">
    <w:name w:val="Light List - Accent 11"/>
    <w:basedOn w:val="Table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text6">
    <w:name w:val="text6"/>
    <w:basedOn w:val="Normal"/>
    <w:pPr>
      <w:widowControl/>
      <w:spacing w:before="100" w:beforeAutospacing="1" w:after="150" w:line="348" w:lineRule="auto"/>
      <w:jc w:val="left"/>
    </w:pPr>
    <w:rPr>
      <w:rFonts w:eastAsia="Times New Roman"/>
      <w:color w:val="333333"/>
      <w:kern w:val="0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="宋体" w:hAnsi="Times New Roman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campus.51job.com/t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i.com.c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ampus.51job.com/ti/" TargetMode="External"/><Relationship Id="rId10" Type="http://schemas.openxmlformats.org/officeDocument/2006/relationships/hyperlink" Target="http://www.ti.com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campus.51job.com/ti/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F6AB23-1B72-4F51-8AC0-6B40AB4B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a0220328B</dc:creator>
  <cp:lastModifiedBy>Zhou, Fen</cp:lastModifiedBy>
  <cp:revision>4</cp:revision>
  <cp:lastPrinted>2016-03-14T05:19:00Z</cp:lastPrinted>
  <dcterms:created xsi:type="dcterms:W3CDTF">2021-03-13T15:48:00Z</dcterms:created>
  <dcterms:modified xsi:type="dcterms:W3CDTF">2021-03-13T15:58:00Z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